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3D14" w14:textId="41D9CC98" w:rsidR="006453DC" w:rsidRDefault="0072550A" w:rsidP="007F592C">
      <w:pPr>
        <w:pStyle w:val="NoSpacing"/>
        <w:jc w:val="center"/>
        <w:rPr>
          <w:rFonts w:ascii="Garamond" w:hAnsi="Garamond"/>
          <w:sz w:val="28"/>
          <w:szCs w:val="28"/>
        </w:rPr>
      </w:pPr>
      <w:r>
        <w:rPr>
          <w:rFonts w:ascii="Garamond" w:hAnsi="Garamond"/>
          <w:sz w:val="48"/>
          <w:szCs w:val="48"/>
        </w:rPr>
        <w:t>LRF</w:t>
      </w:r>
      <w:r w:rsidR="00A0481E">
        <w:rPr>
          <w:rFonts w:ascii="Garamond" w:hAnsi="Garamond"/>
          <w:sz w:val="48"/>
          <w:szCs w:val="48"/>
        </w:rPr>
        <w:t>B</w:t>
      </w:r>
      <w:r w:rsidR="009B180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426610">
        <w:rPr>
          <w:rFonts w:ascii="Garamond" w:hAnsi="Garamond"/>
          <w:sz w:val="48"/>
          <w:szCs w:val="48"/>
        </w:rPr>
        <w:t>Minutes</w:t>
      </w:r>
    </w:p>
    <w:p w14:paraId="15D58686" w14:textId="39E97837" w:rsidR="00A66E84" w:rsidRPr="009D01B9" w:rsidRDefault="00A22F11" w:rsidP="00943CE9">
      <w:pPr>
        <w:pStyle w:val="NoSpacing"/>
        <w:jc w:val="center"/>
        <w:rPr>
          <w:rFonts w:ascii="Garamond" w:hAnsi="Garamond"/>
          <w:sz w:val="28"/>
          <w:szCs w:val="28"/>
        </w:rPr>
      </w:pPr>
      <w:r>
        <w:rPr>
          <w:rFonts w:ascii="Garamond" w:hAnsi="Garamond"/>
          <w:sz w:val="28"/>
          <w:szCs w:val="28"/>
        </w:rPr>
        <w:t>February 16</w:t>
      </w:r>
      <w:r w:rsidR="002810F2">
        <w:rPr>
          <w:rFonts w:ascii="Garamond" w:hAnsi="Garamond"/>
          <w:sz w:val="28"/>
          <w:szCs w:val="28"/>
        </w:rPr>
        <w:t xml:space="preserve">, </w:t>
      </w:r>
      <w:proofErr w:type="gramStart"/>
      <w:r w:rsidR="002810F2">
        <w:rPr>
          <w:rFonts w:ascii="Garamond" w:hAnsi="Garamond"/>
          <w:sz w:val="28"/>
          <w:szCs w:val="28"/>
        </w:rPr>
        <w:t>202</w:t>
      </w:r>
      <w:r w:rsidR="00897C2C">
        <w:rPr>
          <w:rFonts w:ascii="Garamond" w:hAnsi="Garamond"/>
          <w:sz w:val="28"/>
          <w:szCs w:val="28"/>
        </w:rPr>
        <w:t>3</w:t>
      </w:r>
      <w:proofErr w:type="gramEnd"/>
      <w:r w:rsidR="002810F2">
        <w:rPr>
          <w:rFonts w:ascii="Garamond" w:hAnsi="Garamond"/>
          <w:sz w:val="28"/>
          <w:szCs w:val="28"/>
        </w:rPr>
        <w:t xml:space="preserve"> </w:t>
      </w:r>
      <w:r w:rsidR="00B13D9F" w:rsidRPr="009D01B9">
        <w:rPr>
          <w:rFonts w:ascii="Garamond" w:hAnsi="Garamond"/>
          <w:sz w:val="28"/>
          <w:szCs w:val="28"/>
        </w:rPr>
        <w:t>at 4:30 pm</w:t>
      </w:r>
      <w:r w:rsidR="00943CE9" w:rsidRPr="009D01B9">
        <w:rPr>
          <w:rFonts w:ascii="Garamond" w:hAnsi="Garamond"/>
          <w:sz w:val="28"/>
          <w:szCs w:val="28"/>
        </w:rPr>
        <w:t xml:space="preserve"> </w:t>
      </w:r>
    </w:p>
    <w:p w14:paraId="7CD5439C" w14:textId="5A38A91B" w:rsidR="00B13D9F" w:rsidRDefault="00B13D9F" w:rsidP="00C767A7">
      <w:pPr>
        <w:pStyle w:val="NoSpacing"/>
        <w:jc w:val="center"/>
        <w:rPr>
          <w:rFonts w:ascii="Garamond" w:hAnsi="Garamond"/>
          <w:sz w:val="28"/>
          <w:szCs w:val="28"/>
        </w:rPr>
      </w:pPr>
    </w:p>
    <w:p w14:paraId="4309FE7C" w14:textId="0AAA30B9" w:rsidR="00AD092F" w:rsidRPr="0055402D" w:rsidRDefault="003549A3" w:rsidP="000D76BD">
      <w:pPr>
        <w:pStyle w:val="NoSpacing"/>
        <w:ind w:left="720"/>
        <w:rPr>
          <w:rFonts w:ascii="Garamond" w:hAnsi="Garamond"/>
          <w:sz w:val="28"/>
          <w:szCs w:val="28"/>
        </w:rPr>
      </w:pPr>
      <w:r>
        <w:rPr>
          <w:rFonts w:ascii="Garamond" w:hAnsi="Garamond"/>
          <w:sz w:val="28"/>
          <w:szCs w:val="28"/>
        </w:rPr>
        <w:t xml:space="preserve">Lockett Ranches Fire District Board Meetings are public and held virtually via the </w:t>
      </w:r>
      <w:r w:rsidR="00D67227">
        <w:rPr>
          <w:rFonts w:ascii="Garamond" w:hAnsi="Garamond"/>
          <w:sz w:val="28"/>
          <w:szCs w:val="28"/>
        </w:rPr>
        <w:t xml:space="preserve">Go </w:t>
      </w:r>
      <w:proofErr w:type="gramStart"/>
      <w:r w:rsidR="00D67227">
        <w:rPr>
          <w:rFonts w:ascii="Garamond" w:hAnsi="Garamond"/>
          <w:sz w:val="28"/>
          <w:szCs w:val="28"/>
        </w:rPr>
        <w:t>To</w:t>
      </w:r>
      <w:proofErr w:type="gramEnd"/>
      <w:r w:rsidR="00D67227">
        <w:rPr>
          <w:rFonts w:ascii="Garamond" w:hAnsi="Garamond"/>
          <w:sz w:val="28"/>
          <w:szCs w:val="28"/>
        </w:rPr>
        <w:t xml:space="preserve"> Meeting</w:t>
      </w:r>
      <w:r>
        <w:rPr>
          <w:rFonts w:ascii="Garamond" w:hAnsi="Garamond"/>
          <w:sz w:val="28"/>
          <w:szCs w:val="28"/>
        </w:rPr>
        <w:t xml:space="preserve"> online meeting platform</w:t>
      </w:r>
      <w:r w:rsidR="003F3BEE" w:rsidRPr="0055402D">
        <w:rPr>
          <w:rFonts w:ascii="Garamond" w:hAnsi="Garamond"/>
          <w:sz w:val="28"/>
          <w:szCs w:val="28"/>
        </w:rPr>
        <w:t>.</w:t>
      </w:r>
      <w:r>
        <w:rPr>
          <w:rFonts w:ascii="Garamond" w:hAnsi="Garamond"/>
          <w:sz w:val="28"/>
          <w:szCs w:val="28"/>
        </w:rPr>
        <w:t xml:space="preserve">  Members of the public wishing to attend these meetings can </w:t>
      </w:r>
      <w:r w:rsidR="000D76BD">
        <w:rPr>
          <w:rFonts w:ascii="Garamond" w:hAnsi="Garamond"/>
          <w:sz w:val="28"/>
          <w:szCs w:val="28"/>
        </w:rPr>
        <w:t xml:space="preserve">do so using the following meeting credentials: </w:t>
      </w:r>
      <w:hyperlink r:id="rId6" w:history="1">
        <w:r w:rsidR="000D76BD" w:rsidRPr="00117F77">
          <w:rPr>
            <w:rStyle w:val="Hyperlink"/>
            <w:rFonts w:ascii="Garamond" w:hAnsi="Garamond"/>
            <w:sz w:val="28"/>
            <w:szCs w:val="28"/>
          </w:rPr>
          <w:t>https://meet.goto.com/525579565</w:t>
        </w:r>
      </w:hyperlink>
      <w:r w:rsidR="000D76BD">
        <w:rPr>
          <w:rFonts w:ascii="Garamond" w:hAnsi="Garamond"/>
          <w:sz w:val="28"/>
          <w:szCs w:val="28"/>
        </w:rPr>
        <w:t xml:space="preserve"> </w:t>
      </w:r>
      <w:r w:rsidR="000D76BD" w:rsidRPr="000D76BD">
        <w:rPr>
          <w:rFonts w:ascii="Garamond" w:hAnsi="Garamond"/>
          <w:sz w:val="28"/>
          <w:szCs w:val="28"/>
        </w:rPr>
        <w:br/>
        <w:t>You can also dial in using your phone</w:t>
      </w:r>
      <w:r w:rsidR="000D76BD">
        <w:rPr>
          <w:rFonts w:ascii="Garamond" w:hAnsi="Garamond"/>
          <w:sz w:val="28"/>
          <w:szCs w:val="28"/>
        </w:rPr>
        <w:t xml:space="preserve">: </w:t>
      </w:r>
      <w:r w:rsidR="000D76BD" w:rsidRPr="000D76BD">
        <w:rPr>
          <w:rFonts w:ascii="Garamond" w:hAnsi="Garamond"/>
          <w:sz w:val="28"/>
          <w:szCs w:val="28"/>
        </w:rPr>
        <w:t>United States: +1 (646) 749-3122 Access Code: 525-579-565</w:t>
      </w:r>
      <w:r w:rsidR="000D76BD">
        <w:rPr>
          <w:rFonts w:ascii="Garamond" w:hAnsi="Garamond"/>
          <w:sz w:val="28"/>
          <w:szCs w:val="28"/>
        </w:rPr>
        <w:t>.</w:t>
      </w:r>
      <w:r w:rsidR="000D76BD" w:rsidRPr="000D76BD">
        <w:rPr>
          <w:rFonts w:ascii="Garamond" w:hAnsi="Garamond"/>
          <w:sz w:val="28"/>
          <w:szCs w:val="28"/>
        </w:rPr>
        <w:br/>
      </w:r>
    </w:p>
    <w:p w14:paraId="7174A8E5" w14:textId="66B84466" w:rsidR="00483E7E" w:rsidRDefault="00942A47" w:rsidP="00483E7E">
      <w:pPr>
        <w:pStyle w:val="NoSpacing"/>
        <w:numPr>
          <w:ilvl w:val="0"/>
          <w:numId w:val="2"/>
        </w:numPr>
        <w:rPr>
          <w:rFonts w:ascii="Garamond" w:hAnsi="Garamond"/>
          <w:b/>
          <w:sz w:val="28"/>
          <w:szCs w:val="28"/>
        </w:rPr>
      </w:pPr>
      <w:r>
        <w:rPr>
          <w:rFonts w:ascii="Garamond" w:hAnsi="Garamond"/>
          <w:b/>
          <w:sz w:val="28"/>
          <w:szCs w:val="28"/>
        </w:rPr>
        <w:t>Member Roll Call</w:t>
      </w:r>
      <w:r w:rsidR="00E73CD8">
        <w:rPr>
          <w:rFonts w:ascii="Garamond" w:hAnsi="Garamond"/>
          <w:b/>
          <w:sz w:val="28"/>
          <w:szCs w:val="28"/>
        </w:rPr>
        <w:t xml:space="preserve"> </w:t>
      </w:r>
      <w:r w:rsidR="009E63CF">
        <w:rPr>
          <w:rFonts w:ascii="Garamond" w:hAnsi="Garamond"/>
          <w:b/>
          <w:sz w:val="28"/>
          <w:szCs w:val="28"/>
        </w:rPr>
        <w:t xml:space="preserve">/ </w:t>
      </w:r>
      <w:r w:rsidR="00E73CD8">
        <w:rPr>
          <w:rFonts w:ascii="Garamond" w:hAnsi="Garamond"/>
          <w:b/>
          <w:sz w:val="28"/>
          <w:szCs w:val="28"/>
        </w:rPr>
        <w:t>Establish Quorum</w:t>
      </w:r>
      <w:r w:rsidR="00245681" w:rsidRPr="0055402D">
        <w:rPr>
          <w:rFonts w:ascii="Garamond" w:hAnsi="Garamond"/>
          <w:b/>
          <w:sz w:val="28"/>
          <w:szCs w:val="28"/>
        </w:rPr>
        <w:t>/ Call Meeting to Order</w:t>
      </w:r>
    </w:p>
    <w:p w14:paraId="49A31D53" w14:textId="44DA23CE" w:rsidR="00426610" w:rsidRDefault="003453C3" w:rsidP="002F2105">
      <w:pPr>
        <w:pStyle w:val="NoSpacing"/>
        <w:ind w:left="1080"/>
        <w:rPr>
          <w:rFonts w:ascii="Garamond" w:hAnsi="Garamond"/>
          <w:bCs/>
          <w:i/>
          <w:iCs/>
          <w:sz w:val="28"/>
          <w:szCs w:val="28"/>
        </w:rPr>
      </w:pPr>
      <w:r>
        <w:rPr>
          <w:rFonts w:ascii="Garamond" w:hAnsi="Garamond"/>
          <w:bCs/>
          <w:i/>
          <w:iCs/>
          <w:sz w:val="28"/>
          <w:szCs w:val="28"/>
        </w:rPr>
        <w:t>Meeting was called to order at 4:35 pm.</w:t>
      </w:r>
    </w:p>
    <w:p w14:paraId="152939C4" w14:textId="7803ECDF" w:rsidR="00D124ED" w:rsidRPr="00426610" w:rsidRDefault="00426610" w:rsidP="002F2105">
      <w:pPr>
        <w:pStyle w:val="NoSpacing"/>
        <w:ind w:left="1080"/>
        <w:rPr>
          <w:rFonts w:ascii="Garamond" w:hAnsi="Garamond"/>
          <w:bCs/>
          <w:i/>
          <w:iCs/>
          <w:sz w:val="28"/>
          <w:szCs w:val="28"/>
        </w:rPr>
      </w:pPr>
      <w:r w:rsidRPr="00426610">
        <w:rPr>
          <w:rFonts w:ascii="Garamond" w:hAnsi="Garamond"/>
          <w:bCs/>
          <w:i/>
          <w:iCs/>
          <w:sz w:val="28"/>
          <w:szCs w:val="28"/>
        </w:rPr>
        <w:t>In Attendance:</w:t>
      </w:r>
      <w:r w:rsidRPr="00426610">
        <w:rPr>
          <w:rFonts w:ascii="Garamond" w:hAnsi="Garamond"/>
          <w:bCs/>
          <w:i/>
          <w:iCs/>
          <w:sz w:val="28"/>
          <w:szCs w:val="28"/>
        </w:rPr>
        <w:tab/>
      </w:r>
      <w:r w:rsidRPr="00426610">
        <w:rPr>
          <w:rFonts w:ascii="Garamond" w:hAnsi="Garamond"/>
          <w:bCs/>
          <w:i/>
          <w:iCs/>
          <w:sz w:val="28"/>
          <w:szCs w:val="28"/>
        </w:rPr>
        <w:tab/>
      </w:r>
      <w:r w:rsidRPr="00426610">
        <w:rPr>
          <w:rFonts w:ascii="Garamond" w:hAnsi="Garamond"/>
          <w:bCs/>
          <w:i/>
          <w:iCs/>
          <w:sz w:val="28"/>
          <w:szCs w:val="28"/>
          <w:u w:val="single"/>
        </w:rPr>
        <w:t>P</w:t>
      </w:r>
      <w:r w:rsidRPr="00426610">
        <w:rPr>
          <w:rFonts w:ascii="Garamond" w:hAnsi="Garamond"/>
          <w:bCs/>
          <w:i/>
          <w:iCs/>
          <w:sz w:val="28"/>
          <w:szCs w:val="28"/>
        </w:rPr>
        <w:tab/>
      </w:r>
      <w:r w:rsidRPr="00426610">
        <w:rPr>
          <w:rFonts w:ascii="Garamond" w:hAnsi="Garamond"/>
          <w:bCs/>
          <w:i/>
          <w:iCs/>
          <w:sz w:val="28"/>
          <w:szCs w:val="28"/>
          <w:u w:val="single"/>
        </w:rPr>
        <w:t>A</w:t>
      </w:r>
    </w:p>
    <w:p w14:paraId="7D77C23E" w14:textId="2BEAFB4B" w:rsidR="00426610" w:rsidRPr="00426610" w:rsidRDefault="00426610" w:rsidP="002F2105">
      <w:pPr>
        <w:pStyle w:val="NoSpacing"/>
        <w:ind w:left="1080"/>
        <w:rPr>
          <w:rFonts w:ascii="Garamond" w:hAnsi="Garamond"/>
          <w:bCs/>
          <w:i/>
          <w:iCs/>
          <w:sz w:val="28"/>
          <w:szCs w:val="28"/>
        </w:rPr>
      </w:pPr>
      <w:r w:rsidRPr="00426610">
        <w:rPr>
          <w:rFonts w:ascii="Garamond" w:hAnsi="Garamond"/>
          <w:bCs/>
          <w:i/>
          <w:iCs/>
          <w:sz w:val="28"/>
          <w:szCs w:val="28"/>
        </w:rPr>
        <w:t>John Noll</w:t>
      </w:r>
      <w:r w:rsidRPr="00426610">
        <w:rPr>
          <w:rFonts w:ascii="Garamond" w:hAnsi="Garamond"/>
          <w:bCs/>
          <w:i/>
          <w:iCs/>
          <w:sz w:val="28"/>
          <w:szCs w:val="28"/>
        </w:rPr>
        <w:tab/>
      </w:r>
      <w:r w:rsidRPr="00426610">
        <w:rPr>
          <w:rFonts w:ascii="Garamond" w:hAnsi="Garamond"/>
          <w:bCs/>
          <w:i/>
          <w:iCs/>
          <w:sz w:val="28"/>
          <w:szCs w:val="28"/>
        </w:rPr>
        <w:tab/>
      </w:r>
      <w:r w:rsidR="007B272A">
        <w:rPr>
          <w:rFonts w:ascii="Garamond" w:hAnsi="Garamond"/>
          <w:bCs/>
          <w:i/>
          <w:iCs/>
          <w:sz w:val="28"/>
          <w:szCs w:val="28"/>
        </w:rPr>
        <w:tab/>
      </w:r>
      <w:r w:rsidRPr="00426610">
        <w:rPr>
          <w:rFonts w:ascii="Garamond" w:hAnsi="Garamond"/>
          <w:bCs/>
          <w:i/>
          <w:iCs/>
          <w:sz w:val="28"/>
          <w:szCs w:val="28"/>
        </w:rPr>
        <w:t>X</w:t>
      </w:r>
    </w:p>
    <w:p w14:paraId="14B35D3C" w14:textId="770EBE83" w:rsidR="00426610" w:rsidRPr="00426610" w:rsidRDefault="00426610" w:rsidP="002F2105">
      <w:pPr>
        <w:pStyle w:val="NoSpacing"/>
        <w:ind w:left="1080"/>
        <w:rPr>
          <w:rFonts w:ascii="Garamond" w:hAnsi="Garamond"/>
          <w:bCs/>
          <w:i/>
          <w:iCs/>
          <w:sz w:val="28"/>
          <w:szCs w:val="28"/>
        </w:rPr>
      </w:pPr>
      <w:r w:rsidRPr="00426610">
        <w:rPr>
          <w:rFonts w:ascii="Garamond" w:hAnsi="Garamond"/>
          <w:bCs/>
          <w:i/>
          <w:iCs/>
          <w:sz w:val="28"/>
          <w:szCs w:val="28"/>
        </w:rPr>
        <w:t xml:space="preserve">Jim </w:t>
      </w:r>
      <w:proofErr w:type="spellStart"/>
      <w:r w:rsidRPr="00426610">
        <w:rPr>
          <w:rFonts w:ascii="Garamond" w:hAnsi="Garamond"/>
          <w:bCs/>
          <w:i/>
          <w:iCs/>
          <w:sz w:val="28"/>
          <w:szCs w:val="28"/>
        </w:rPr>
        <w:t>Schmelzle</w:t>
      </w:r>
      <w:proofErr w:type="spellEnd"/>
      <w:r w:rsidRPr="00426610">
        <w:rPr>
          <w:rFonts w:ascii="Garamond" w:hAnsi="Garamond"/>
          <w:bCs/>
          <w:i/>
          <w:iCs/>
          <w:sz w:val="28"/>
          <w:szCs w:val="28"/>
        </w:rPr>
        <w:tab/>
      </w:r>
      <w:r w:rsidRPr="00426610">
        <w:rPr>
          <w:rFonts w:ascii="Garamond" w:hAnsi="Garamond"/>
          <w:bCs/>
          <w:i/>
          <w:iCs/>
          <w:sz w:val="28"/>
          <w:szCs w:val="28"/>
        </w:rPr>
        <w:tab/>
        <w:t>X</w:t>
      </w:r>
    </w:p>
    <w:p w14:paraId="23DEDA6C" w14:textId="7121DDF7" w:rsidR="00426610" w:rsidRPr="00426610" w:rsidRDefault="00426610" w:rsidP="002F2105">
      <w:pPr>
        <w:pStyle w:val="NoSpacing"/>
        <w:ind w:left="1080"/>
        <w:rPr>
          <w:rFonts w:ascii="Garamond" w:hAnsi="Garamond"/>
          <w:bCs/>
          <w:i/>
          <w:iCs/>
          <w:sz w:val="28"/>
          <w:szCs w:val="28"/>
        </w:rPr>
      </w:pPr>
      <w:r w:rsidRPr="00426610">
        <w:rPr>
          <w:rFonts w:ascii="Garamond" w:hAnsi="Garamond"/>
          <w:bCs/>
          <w:i/>
          <w:iCs/>
          <w:sz w:val="28"/>
          <w:szCs w:val="28"/>
        </w:rPr>
        <w:t>Phil Hagen</w:t>
      </w:r>
      <w:r w:rsidRPr="00426610">
        <w:rPr>
          <w:rFonts w:ascii="Garamond" w:hAnsi="Garamond"/>
          <w:bCs/>
          <w:i/>
          <w:iCs/>
          <w:sz w:val="28"/>
          <w:szCs w:val="28"/>
        </w:rPr>
        <w:tab/>
      </w:r>
      <w:r w:rsidRPr="00426610">
        <w:rPr>
          <w:rFonts w:ascii="Garamond" w:hAnsi="Garamond"/>
          <w:bCs/>
          <w:i/>
          <w:iCs/>
          <w:sz w:val="28"/>
          <w:szCs w:val="28"/>
        </w:rPr>
        <w:tab/>
        <w:t>X</w:t>
      </w:r>
    </w:p>
    <w:p w14:paraId="1BB23A55" w14:textId="24BC1D93" w:rsidR="00426610" w:rsidRPr="00426610" w:rsidRDefault="00426610" w:rsidP="002F2105">
      <w:pPr>
        <w:pStyle w:val="NoSpacing"/>
        <w:ind w:left="1080"/>
        <w:rPr>
          <w:rFonts w:ascii="Garamond" w:hAnsi="Garamond"/>
          <w:bCs/>
          <w:i/>
          <w:iCs/>
          <w:sz w:val="28"/>
          <w:szCs w:val="28"/>
        </w:rPr>
      </w:pPr>
      <w:r w:rsidRPr="00426610">
        <w:rPr>
          <w:rFonts w:ascii="Garamond" w:hAnsi="Garamond"/>
          <w:bCs/>
          <w:i/>
          <w:iCs/>
          <w:sz w:val="28"/>
          <w:szCs w:val="28"/>
        </w:rPr>
        <w:t>Steve Vargas</w:t>
      </w:r>
      <w:r w:rsidRPr="00426610">
        <w:rPr>
          <w:rFonts w:ascii="Garamond" w:hAnsi="Garamond"/>
          <w:bCs/>
          <w:i/>
          <w:iCs/>
          <w:sz w:val="28"/>
          <w:szCs w:val="28"/>
        </w:rPr>
        <w:tab/>
      </w:r>
      <w:r w:rsidRPr="00426610">
        <w:rPr>
          <w:rFonts w:ascii="Garamond" w:hAnsi="Garamond"/>
          <w:bCs/>
          <w:i/>
          <w:iCs/>
          <w:sz w:val="28"/>
          <w:szCs w:val="28"/>
        </w:rPr>
        <w:tab/>
        <w:t>X</w:t>
      </w:r>
    </w:p>
    <w:p w14:paraId="010FFC7A" w14:textId="490E0D26" w:rsidR="00426610" w:rsidRPr="00426610" w:rsidRDefault="00426610" w:rsidP="002F2105">
      <w:pPr>
        <w:pStyle w:val="NoSpacing"/>
        <w:ind w:left="1080"/>
        <w:rPr>
          <w:rFonts w:ascii="Garamond" w:hAnsi="Garamond"/>
          <w:bCs/>
          <w:i/>
          <w:iCs/>
          <w:sz w:val="28"/>
          <w:szCs w:val="28"/>
        </w:rPr>
      </w:pPr>
      <w:r w:rsidRPr="00426610">
        <w:rPr>
          <w:rFonts w:ascii="Garamond" w:hAnsi="Garamond"/>
          <w:bCs/>
          <w:i/>
          <w:iCs/>
          <w:sz w:val="28"/>
          <w:szCs w:val="28"/>
        </w:rPr>
        <w:t>David Weeks</w:t>
      </w:r>
      <w:r w:rsidRPr="00426610">
        <w:rPr>
          <w:rFonts w:ascii="Garamond" w:hAnsi="Garamond"/>
          <w:bCs/>
          <w:i/>
          <w:iCs/>
          <w:sz w:val="28"/>
          <w:szCs w:val="28"/>
        </w:rPr>
        <w:tab/>
      </w:r>
      <w:r w:rsidRPr="00426610">
        <w:rPr>
          <w:rFonts w:ascii="Garamond" w:hAnsi="Garamond"/>
          <w:bCs/>
          <w:i/>
          <w:iCs/>
          <w:sz w:val="28"/>
          <w:szCs w:val="28"/>
        </w:rPr>
        <w:tab/>
      </w:r>
      <w:r w:rsidRPr="00426610">
        <w:rPr>
          <w:rFonts w:ascii="Garamond" w:hAnsi="Garamond"/>
          <w:bCs/>
          <w:i/>
          <w:iCs/>
          <w:sz w:val="28"/>
          <w:szCs w:val="28"/>
        </w:rPr>
        <w:tab/>
        <w:t>X</w:t>
      </w:r>
    </w:p>
    <w:p w14:paraId="47F36E71" w14:textId="77777777" w:rsidR="00426610" w:rsidRPr="00426610" w:rsidRDefault="00426610" w:rsidP="002F2105">
      <w:pPr>
        <w:pStyle w:val="NoSpacing"/>
        <w:ind w:left="1080"/>
        <w:rPr>
          <w:rFonts w:ascii="Garamond" w:hAnsi="Garamond"/>
          <w:bCs/>
          <w:sz w:val="28"/>
          <w:szCs w:val="28"/>
        </w:rPr>
      </w:pPr>
    </w:p>
    <w:p w14:paraId="54AEFC9C" w14:textId="6D7DC57E" w:rsidR="00AC02B0" w:rsidRPr="00AC02B0" w:rsidRDefault="00AC02B0" w:rsidP="00AC02B0">
      <w:pPr>
        <w:pStyle w:val="NoSpacing"/>
        <w:numPr>
          <w:ilvl w:val="0"/>
          <w:numId w:val="2"/>
        </w:numPr>
        <w:rPr>
          <w:rFonts w:ascii="Garamond" w:hAnsi="Garamond"/>
          <w:bCs/>
          <w:sz w:val="28"/>
          <w:szCs w:val="28"/>
        </w:rPr>
      </w:pPr>
      <w:r>
        <w:rPr>
          <w:rFonts w:ascii="Garamond" w:hAnsi="Garamond"/>
          <w:b/>
          <w:sz w:val="28"/>
          <w:szCs w:val="28"/>
        </w:rPr>
        <w:t>Call to Public</w:t>
      </w:r>
    </w:p>
    <w:p w14:paraId="1F2714BD" w14:textId="057065F1" w:rsidR="006A6BA8" w:rsidRPr="00426610" w:rsidRDefault="00426610" w:rsidP="006A6BA8">
      <w:pPr>
        <w:pStyle w:val="NoSpacing"/>
        <w:ind w:left="1080"/>
        <w:rPr>
          <w:rFonts w:ascii="Garamond" w:hAnsi="Garamond"/>
          <w:bCs/>
          <w:i/>
          <w:iCs/>
          <w:sz w:val="28"/>
          <w:szCs w:val="28"/>
        </w:rPr>
      </w:pPr>
      <w:r w:rsidRPr="00426610">
        <w:rPr>
          <w:rFonts w:ascii="Garamond" w:hAnsi="Garamond"/>
          <w:bCs/>
          <w:i/>
          <w:iCs/>
          <w:sz w:val="28"/>
          <w:szCs w:val="28"/>
        </w:rPr>
        <w:t>None Present</w:t>
      </w:r>
    </w:p>
    <w:p w14:paraId="44038493" w14:textId="77777777" w:rsidR="00426610" w:rsidRDefault="00426610" w:rsidP="006A6BA8">
      <w:pPr>
        <w:pStyle w:val="NoSpacing"/>
        <w:ind w:left="1080"/>
        <w:rPr>
          <w:rFonts w:ascii="Garamond" w:hAnsi="Garamond"/>
          <w:bCs/>
          <w:sz w:val="28"/>
          <w:szCs w:val="28"/>
        </w:rPr>
      </w:pPr>
    </w:p>
    <w:p w14:paraId="17A2FC6A" w14:textId="77777777" w:rsidR="00A22736" w:rsidRPr="00A22736" w:rsidRDefault="00AC02B0" w:rsidP="00164363">
      <w:pPr>
        <w:pStyle w:val="NoSpacing"/>
        <w:numPr>
          <w:ilvl w:val="0"/>
          <w:numId w:val="2"/>
        </w:numPr>
        <w:rPr>
          <w:rFonts w:ascii="Garamond" w:hAnsi="Garamond"/>
          <w:b/>
          <w:bCs/>
          <w:sz w:val="28"/>
          <w:szCs w:val="28"/>
        </w:rPr>
      </w:pPr>
      <w:r w:rsidRPr="00A22736">
        <w:rPr>
          <w:rFonts w:ascii="Garamond" w:hAnsi="Garamond"/>
          <w:b/>
          <w:sz w:val="28"/>
          <w:szCs w:val="28"/>
        </w:rPr>
        <w:t>Review Meeting Minutes</w:t>
      </w:r>
      <w:r w:rsidR="00EF4F37" w:rsidRPr="00A22736">
        <w:rPr>
          <w:rFonts w:ascii="Garamond" w:hAnsi="Garamond"/>
          <w:b/>
          <w:sz w:val="28"/>
          <w:szCs w:val="28"/>
        </w:rPr>
        <w:t xml:space="preserve"> </w:t>
      </w:r>
    </w:p>
    <w:p w14:paraId="7AEC0B0C" w14:textId="65A73A29" w:rsidR="00A22736" w:rsidRDefault="00EF4F37" w:rsidP="00A22736">
      <w:pPr>
        <w:pStyle w:val="NoSpacing"/>
        <w:ind w:left="720" w:firstLine="360"/>
        <w:rPr>
          <w:rFonts w:ascii="Garamond" w:hAnsi="Garamond"/>
          <w:bCs/>
          <w:sz w:val="28"/>
          <w:szCs w:val="28"/>
        </w:rPr>
      </w:pPr>
      <w:r w:rsidRPr="00A22736">
        <w:rPr>
          <w:rFonts w:ascii="Garamond" w:hAnsi="Garamond"/>
          <w:bCs/>
          <w:sz w:val="28"/>
          <w:szCs w:val="28"/>
        </w:rPr>
        <w:t xml:space="preserve">Review and approve the </w:t>
      </w:r>
      <w:r w:rsidR="00087A24" w:rsidRPr="00A22736">
        <w:rPr>
          <w:rFonts w:ascii="Garamond" w:hAnsi="Garamond"/>
          <w:bCs/>
          <w:sz w:val="28"/>
          <w:szCs w:val="28"/>
        </w:rPr>
        <w:t xml:space="preserve">regular </w:t>
      </w:r>
      <w:r w:rsidRPr="00A22736">
        <w:rPr>
          <w:rFonts w:ascii="Garamond" w:hAnsi="Garamond"/>
          <w:bCs/>
          <w:sz w:val="28"/>
          <w:szCs w:val="28"/>
        </w:rPr>
        <w:t xml:space="preserve">meeting minutes of </w:t>
      </w:r>
      <w:r w:rsidR="00A22F11">
        <w:rPr>
          <w:rFonts w:ascii="Garamond" w:hAnsi="Garamond"/>
          <w:bCs/>
          <w:sz w:val="28"/>
          <w:szCs w:val="28"/>
        </w:rPr>
        <w:t>January 19</w:t>
      </w:r>
      <w:r w:rsidR="002A3BCA" w:rsidRPr="00A22736">
        <w:rPr>
          <w:rFonts w:ascii="Garamond" w:hAnsi="Garamond"/>
          <w:bCs/>
          <w:sz w:val="28"/>
          <w:szCs w:val="28"/>
        </w:rPr>
        <w:t>, 2022</w:t>
      </w:r>
      <w:r w:rsidR="00F66610" w:rsidRPr="00A22736">
        <w:rPr>
          <w:rFonts w:ascii="Garamond" w:hAnsi="Garamond"/>
          <w:bCs/>
          <w:sz w:val="28"/>
          <w:szCs w:val="28"/>
        </w:rPr>
        <w:t>.</w:t>
      </w:r>
      <w:r w:rsidR="00EF71D0" w:rsidRPr="00A22736">
        <w:rPr>
          <w:rFonts w:ascii="Garamond" w:hAnsi="Garamond"/>
          <w:bCs/>
          <w:sz w:val="28"/>
          <w:szCs w:val="28"/>
        </w:rPr>
        <w:t xml:space="preserve"> </w:t>
      </w:r>
    </w:p>
    <w:p w14:paraId="36C5F726" w14:textId="77777777" w:rsidR="00426610" w:rsidRDefault="00426610" w:rsidP="00426610">
      <w:pPr>
        <w:pStyle w:val="NoSpacing"/>
        <w:ind w:left="1080"/>
        <w:rPr>
          <w:rFonts w:ascii="Garamond" w:hAnsi="Garamond"/>
          <w:sz w:val="28"/>
          <w:szCs w:val="28"/>
        </w:rPr>
      </w:pPr>
    </w:p>
    <w:p w14:paraId="5B6F2D0E" w14:textId="7A343FB5" w:rsidR="00426610" w:rsidRPr="00426610" w:rsidRDefault="00426610" w:rsidP="00426610">
      <w:pPr>
        <w:pStyle w:val="NoSpacing"/>
        <w:ind w:left="1080"/>
        <w:rPr>
          <w:rFonts w:ascii="Garamond" w:hAnsi="Garamond"/>
          <w:i/>
          <w:iCs/>
          <w:sz w:val="28"/>
          <w:szCs w:val="28"/>
        </w:rPr>
      </w:pPr>
      <w:r w:rsidRPr="00426610">
        <w:rPr>
          <w:rFonts w:ascii="Garamond" w:hAnsi="Garamond"/>
          <w:i/>
          <w:iCs/>
          <w:sz w:val="28"/>
          <w:szCs w:val="28"/>
        </w:rPr>
        <w:t xml:space="preserve">No corrections </w:t>
      </w:r>
      <w:r w:rsidR="003453C3">
        <w:rPr>
          <w:rFonts w:ascii="Garamond" w:hAnsi="Garamond"/>
          <w:i/>
          <w:iCs/>
          <w:sz w:val="28"/>
          <w:szCs w:val="28"/>
        </w:rPr>
        <w:t xml:space="preserve">were </w:t>
      </w:r>
      <w:r w:rsidRPr="00426610">
        <w:rPr>
          <w:rFonts w:ascii="Garamond" w:hAnsi="Garamond"/>
          <w:i/>
          <w:iCs/>
          <w:sz w:val="28"/>
          <w:szCs w:val="28"/>
        </w:rPr>
        <w:t xml:space="preserve">offered.  Jim made a motion to approve with a second from Phil. Minutes were approved unanimously. </w:t>
      </w:r>
    </w:p>
    <w:p w14:paraId="1D4CAFED" w14:textId="77777777" w:rsidR="00A22736" w:rsidRPr="00A22736" w:rsidRDefault="00A22736" w:rsidP="00A22736">
      <w:pPr>
        <w:pStyle w:val="NoSpacing"/>
        <w:rPr>
          <w:rFonts w:ascii="Garamond" w:hAnsi="Garamond"/>
          <w:b/>
          <w:bCs/>
          <w:sz w:val="28"/>
          <w:szCs w:val="28"/>
        </w:rPr>
      </w:pPr>
    </w:p>
    <w:p w14:paraId="7491C256" w14:textId="77777777" w:rsidR="00F94528" w:rsidRPr="00F94528" w:rsidRDefault="00AC02B0" w:rsidP="00F94528">
      <w:pPr>
        <w:pStyle w:val="NoSpacing"/>
        <w:numPr>
          <w:ilvl w:val="0"/>
          <w:numId w:val="2"/>
        </w:numPr>
        <w:rPr>
          <w:rFonts w:ascii="Garamond" w:hAnsi="Garamond"/>
          <w:sz w:val="28"/>
          <w:szCs w:val="28"/>
        </w:rPr>
      </w:pPr>
      <w:r w:rsidRPr="00F94528">
        <w:rPr>
          <w:rFonts w:ascii="Garamond" w:hAnsi="Garamond"/>
          <w:b/>
          <w:bCs/>
          <w:sz w:val="28"/>
          <w:szCs w:val="28"/>
        </w:rPr>
        <w:t>Old Business</w:t>
      </w:r>
    </w:p>
    <w:p w14:paraId="66C31828" w14:textId="5772BC29" w:rsidR="00A22F11" w:rsidRDefault="00A22F11" w:rsidP="00A22F11">
      <w:pPr>
        <w:pStyle w:val="NoSpacing"/>
        <w:ind w:left="720" w:firstLine="360"/>
        <w:rPr>
          <w:rFonts w:ascii="Garamond" w:hAnsi="Garamond"/>
          <w:sz w:val="28"/>
          <w:szCs w:val="28"/>
        </w:rPr>
      </w:pPr>
      <w:r>
        <w:rPr>
          <w:rFonts w:ascii="Garamond" w:hAnsi="Garamond"/>
          <w:sz w:val="28"/>
          <w:szCs w:val="28"/>
        </w:rPr>
        <w:t>Next Fire District email to owners planned for March/April:</w:t>
      </w:r>
    </w:p>
    <w:p w14:paraId="14D8D489" w14:textId="04D47CC4" w:rsidR="009A039E" w:rsidRDefault="009A039E" w:rsidP="006D1690">
      <w:pPr>
        <w:pStyle w:val="NoSpacing"/>
        <w:numPr>
          <w:ilvl w:val="2"/>
          <w:numId w:val="5"/>
        </w:numPr>
        <w:rPr>
          <w:rFonts w:ascii="Garamond" w:hAnsi="Garamond"/>
          <w:sz w:val="28"/>
          <w:szCs w:val="28"/>
        </w:rPr>
      </w:pPr>
      <w:r>
        <w:rPr>
          <w:rFonts w:ascii="Garamond" w:hAnsi="Garamond"/>
          <w:sz w:val="28"/>
          <w:szCs w:val="28"/>
        </w:rPr>
        <w:t>Firewise recognition articles</w:t>
      </w:r>
      <w:r w:rsidR="00EB597D">
        <w:rPr>
          <w:rFonts w:ascii="Garamond" w:hAnsi="Garamond"/>
          <w:sz w:val="28"/>
          <w:szCs w:val="28"/>
        </w:rPr>
        <w:t xml:space="preserve"> </w:t>
      </w:r>
      <w:r w:rsidR="00897C2C">
        <w:rPr>
          <w:rFonts w:ascii="Garamond" w:hAnsi="Garamond"/>
          <w:sz w:val="28"/>
          <w:szCs w:val="28"/>
        </w:rPr>
        <w:t>–</w:t>
      </w:r>
      <w:r w:rsidR="00EB597D">
        <w:rPr>
          <w:rFonts w:ascii="Garamond" w:hAnsi="Garamond"/>
          <w:sz w:val="28"/>
          <w:szCs w:val="28"/>
        </w:rPr>
        <w:t xml:space="preserve"> </w:t>
      </w:r>
    </w:p>
    <w:p w14:paraId="5836F264" w14:textId="446995B6" w:rsidR="00F523D9" w:rsidRDefault="00F94528" w:rsidP="006D1690">
      <w:pPr>
        <w:pStyle w:val="NoSpacing"/>
        <w:numPr>
          <w:ilvl w:val="3"/>
          <w:numId w:val="5"/>
        </w:numPr>
        <w:rPr>
          <w:rFonts w:ascii="Garamond" w:hAnsi="Garamond"/>
          <w:sz w:val="28"/>
          <w:szCs w:val="28"/>
        </w:rPr>
      </w:pPr>
      <w:proofErr w:type="spellStart"/>
      <w:r>
        <w:rPr>
          <w:rFonts w:ascii="Garamond" w:hAnsi="Garamond"/>
          <w:sz w:val="28"/>
          <w:szCs w:val="28"/>
        </w:rPr>
        <w:t>Subera</w:t>
      </w:r>
      <w:proofErr w:type="spellEnd"/>
      <w:r>
        <w:rPr>
          <w:rFonts w:ascii="Garamond" w:hAnsi="Garamond"/>
          <w:sz w:val="28"/>
          <w:szCs w:val="28"/>
        </w:rPr>
        <w:t xml:space="preserve"> Lane </w:t>
      </w:r>
      <w:r w:rsidR="009A039E">
        <w:rPr>
          <w:rFonts w:ascii="Garamond" w:hAnsi="Garamond"/>
          <w:sz w:val="28"/>
          <w:szCs w:val="28"/>
        </w:rPr>
        <w:t>and C</w:t>
      </w:r>
      <w:r>
        <w:rPr>
          <w:rFonts w:ascii="Garamond" w:hAnsi="Garamond"/>
          <w:sz w:val="28"/>
          <w:szCs w:val="28"/>
        </w:rPr>
        <w:t>haser</w:t>
      </w:r>
      <w:r w:rsidR="006C0CDC">
        <w:rPr>
          <w:rFonts w:ascii="Garamond" w:hAnsi="Garamond"/>
          <w:sz w:val="28"/>
          <w:szCs w:val="28"/>
        </w:rPr>
        <w:t xml:space="preserve"> </w:t>
      </w:r>
      <w:r>
        <w:rPr>
          <w:rFonts w:ascii="Garamond" w:hAnsi="Garamond"/>
          <w:sz w:val="28"/>
          <w:szCs w:val="28"/>
        </w:rPr>
        <w:t xml:space="preserve">Trail </w:t>
      </w:r>
      <w:r w:rsidR="009A039E">
        <w:rPr>
          <w:rFonts w:ascii="Garamond" w:hAnsi="Garamond"/>
          <w:sz w:val="28"/>
          <w:szCs w:val="28"/>
        </w:rPr>
        <w:t xml:space="preserve">pavement projects </w:t>
      </w:r>
    </w:p>
    <w:p w14:paraId="78322A1B" w14:textId="2295B1B0" w:rsidR="002810F2" w:rsidRDefault="009A039E" w:rsidP="006D1690">
      <w:pPr>
        <w:pStyle w:val="NoSpacing"/>
        <w:numPr>
          <w:ilvl w:val="3"/>
          <w:numId w:val="5"/>
        </w:numPr>
        <w:jc w:val="both"/>
        <w:rPr>
          <w:rFonts w:ascii="Garamond" w:hAnsi="Garamond"/>
          <w:sz w:val="28"/>
          <w:szCs w:val="28"/>
        </w:rPr>
      </w:pPr>
      <w:r>
        <w:rPr>
          <w:rFonts w:ascii="Garamond" w:hAnsi="Garamond"/>
          <w:sz w:val="28"/>
          <w:szCs w:val="28"/>
        </w:rPr>
        <w:t xml:space="preserve">Recent lot treatment projects </w:t>
      </w:r>
    </w:p>
    <w:p w14:paraId="3721C21F" w14:textId="11A8CBCD" w:rsidR="006E3CF1" w:rsidRDefault="006A20FA" w:rsidP="00865C38">
      <w:pPr>
        <w:pStyle w:val="NoSpacing"/>
        <w:ind w:left="1080"/>
        <w:rPr>
          <w:rFonts w:ascii="Garamond" w:hAnsi="Garamond"/>
          <w:sz w:val="28"/>
          <w:szCs w:val="28"/>
        </w:rPr>
      </w:pPr>
      <w:r w:rsidRPr="006D1690">
        <w:rPr>
          <w:rFonts w:ascii="Garamond" w:hAnsi="Garamond"/>
          <w:sz w:val="28"/>
          <w:szCs w:val="28"/>
        </w:rPr>
        <w:t>Emergency Equipment Access survey</w:t>
      </w:r>
      <w:r w:rsidR="00865C38">
        <w:rPr>
          <w:rFonts w:ascii="Garamond" w:hAnsi="Garamond"/>
          <w:sz w:val="28"/>
          <w:szCs w:val="28"/>
        </w:rPr>
        <w:t xml:space="preserve"> results (to be sent by Adam Whitman to all owners). </w:t>
      </w:r>
    </w:p>
    <w:p w14:paraId="139F385D" w14:textId="5E4206CC" w:rsidR="00426610" w:rsidRDefault="00426610" w:rsidP="00865C38">
      <w:pPr>
        <w:pStyle w:val="NoSpacing"/>
        <w:ind w:left="1080"/>
        <w:rPr>
          <w:rFonts w:ascii="Garamond" w:hAnsi="Garamond"/>
          <w:sz w:val="28"/>
          <w:szCs w:val="28"/>
        </w:rPr>
      </w:pPr>
    </w:p>
    <w:p w14:paraId="260BB719" w14:textId="488BA78D" w:rsidR="00426610" w:rsidRPr="00A704F1" w:rsidRDefault="00426610" w:rsidP="00865C38">
      <w:pPr>
        <w:pStyle w:val="NoSpacing"/>
        <w:ind w:left="1080"/>
        <w:rPr>
          <w:rFonts w:ascii="Garamond" w:hAnsi="Garamond"/>
          <w:i/>
          <w:iCs/>
          <w:sz w:val="28"/>
          <w:szCs w:val="28"/>
        </w:rPr>
      </w:pPr>
      <w:r w:rsidRPr="00A704F1">
        <w:rPr>
          <w:rFonts w:ascii="Garamond" w:hAnsi="Garamond"/>
          <w:i/>
          <w:iCs/>
          <w:sz w:val="28"/>
          <w:szCs w:val="28"/>
        </w:rPr>
        <w:t xml:space="preserve">The way forward with recognition articles and the Access survey was discussed.  Phil noted that no response on </w:t>
      </w:r>
      <w:r w:rsidR="003453C3">
        <w:rPr>
          <w:rFonts w:ascii="Garamond" w:hAnsi="Garamond"/>
          <w:i/>
          <w:iCs/>
          <w:sz w:val="28"/>
          <w:szCs w:val="28"/>
        </w:rPr>
        <w:t xml:space="preserve">before-and-after </w:t>
      </w:r>
      <w:r w:rsidRPr="00A704F1">
        <w:rPr>
          <w:rFonts w:ascii="Garamond" w:hAnsi="Garamond"/>
          <w:i/>
          <w:iCs/>
          <w:sz w:val="28"/>
          <w:szCs w:val="28"/>
        </w:rPr>
        <w:t xml:space="preserve">photos has been received from Allstate regarding Jack Howley’s </w:t>
      </w:r>
      <w:r w:rsidR="00A704F1">
        <w:rPr>
          <w:rFonts w:ascii="Garamond" w:hAnsi="Garamond"/>
          <w:i/>
          <w:iCs/>
          <w:sz w:val="28"/>
          <w:szCs w:val="28"/>
        </w:rPr>
        <w:t xml:space="preserve">required </w:t>
      </w:r>
      <w:r w:rsidRPr="00A704F1">
        <w:rPr>
          <w:rFonts w:ascii="Garamond" w:hAnsi="Garamond"/>
          <w:i/>
          <w:iCs/>
          <w:sz w:val="28"/>
          <w:szCs w:val="28"/>
        </w:rPr>
        <w:t xml:space="preserve">treatment.  John mentioned that Allstate had called to say they didn’t have any </w:t>
      </w:r>
      <w:r w:rsidR="00A704F1">
        <w:rPr>
          <w:rFonts w:ascii="Garamond" w:hAnsi="Garamond"/>
          <w:i/>
          <w:iCs/>
          <w:sz w:val="28"/>
          <w:szCs w:val="28"/>
        </w:rPr>
        <w:t xml:space="preserve">suitable </w:t>
      </w:r>
      <w:r w:rsidRPr="00A704F1">
        <w:rPr>
          <w:rFonts w:ascii="Garamond" w:hAnsi="Garamond"/>
          <w:i/>
          <w:iCs/>
          <w:sz w:val="28"/>
          <w:szCs w:val="28"/>
        </w:rPr>
        <w:t xml:space="preserve">photos. </w:t>
      </w:r>
      <w:r w:rsidR="00A704F1" w:rsidRPr="00A704F1">
        <w:rPr>
          <w:rFonts w:ascii="Garamond" w:hAnsi="Garamond"/>
          <w:i/>
          <w:iCs/>
          <w:sz w:val="28"/>
          <w:szCs w:val="28"/>
        </w:rPr>
        <w:t xml:space="preserve">Jim agreed to contact owners (Bell &amp; </w:t>
      </w:r>
      <w:proofErr w:type="spellStart"/>
      <w:r w:rsidR="00A704F1" w:rsidRPr="00A704F1">
        <w:rPr>
          <w:rFonts w:ascii="Garamond" w:hAnsi="Garamond"/>
          <w:i/>
          <w:iCs/>
          <w:sz w:val="28"/>
          <w:szCs w:val="28"/>
        </w:rPr>
        <w:t>Kaufmmann</w:t>
      </w:r>
      <w:proofErr w:type="spellEnd"/>
      <w:r w:rsidR="00A704F1" w:rsidRPr="00A704F1">
        <w:rPr>
          <w:rFonts w:ascii="Garamond" w:hAnsi="Garamond"/>
          <w:i/>
          <w:iCs/>
          <w:sz w:val="28"/>
          <w:szCs w:val="28"/>
        </w:rPr>
        <w:t xml:space="preserve">, </w:t>
      </w:r>
      <w:proofErr w:type="spellStart"/>
      <w:r w:rsidR="00A704F1" w:rsidRPr="00A704F1">
        <w:rPr>
          <w:rFonts w:ascii="Garamond" w:hAnsi="Garamond"/>
          <w:i/>
          <w:iCs/>
          <w:sz w:val="28"/>
          <w:szCs w:val="28"/>
        </w:rPr>
        <w:t>Spravzoff</w:t>
      </w:r>
      <w:proofErr w:type="spellEnd"/>
      <w:r w:rsidR="00A704F1" w:rsidRPr="00A704F1">
        <w:rPr>
          <w:rFonts w:ascii="Garamond" w:hAnsi="Garamond"/>
          <w:i/>
          <w:iCs/>
          <w:sz w:val="28"/>
          <w:szCs w:val="28"/>
        </w:rPr>
        <w:t xml:space="preserve"> &amp; Grasser, Howley) to ask if they had any photos or if a board member could drop by in the spring to take a few. </w:t>
      </w:r>
    </w:p>
    <w:p w14:paraId="71566BF0" w14:textId="565368DA" w:rsidR="00A704F1" w:rsidRPr="00A704F1" w:rsidRDefault="00A704F1" w:rsidP="00865C38">
      <w:pPr>
        <w:pStyle w:val="NoSpacing"/>
        <w:ind w:left="1080"/>
        <w:rPr>
          <w:rFonts w:ascii="Garamond" w:hAnsi="Garamond"/>
          <w:i/>
          <w:iCs/>
          <w:sz w:val="28"/>
          <w:szCs w:val="28"/>
        </w:rPr>
      </w:pPr>
      <w:r w:rsidRPr="00A704F1">
        <w:rPr>
          <w:rFonts w:ascii="Garamond" w:hAnsi="Garamond"/>
          <w:i/>
          <w:iCs/>
          <w:sz w:val="28"/>
          <w:szCs w:val="28"/>
        </w:rPr>
        <w:t xml:space="preserve">A request for the Equipment Access Survey to be sent out by Adam Whitman will made in </w:t>
      </w:r>
      <w:r w:rsidR="003453C3">
        <w:rPr>
          <w:rFonts w:ascii="Garamond" w:hAnsi="Garamond"/>
          <w:i/>
          <w:iCs/>
          <w:sz w:val="28"/>
          <w:szCs w:val="28"/>
        </w:rPr>
        <w:t xml:space="preserve">the </w:t>
      </w:r>
      <w:proofErr w:type="gramStart"/>
      <w:r w:rsidRPr="00A704F1">
        <w:rPr>
          <w:rFonts w:ascii="Garamond" w:hAnsi="Garamond"/>
          <w:i/>
          <w:iCs/>
          <w:sz w:val="28"/>
          <w:szCs w:val="28"/>
        </w:rPr>
        <w:t>spring, once</w:t>
      </w:r>
      <w:proofErr w:type="gramEnd"/>
      <w:r w:rsidRPr="00A704F1">
        <w:rPr>
          <w:rFonts w:ascii="Garamond" w:hAnsi="Garamond"/>
          <w:i/>
          <w:iCs/>
          <w:sz w:val="28"/>
          <w:szCs w:val="28"/>
        </w:rPr>
        <w:t xml:space="preserve"> the weather warms up and people’s attention turn to activities other than shoveling snow. </w:t>
      </w:r>
    </w:p>
    <w:p w14:paraId="4D8D235A" w14:textId="77777777" w:rsidR="00A704F1" w:rsidRDefault="00A704F1" w:rsidP="00865C38">
      <w:pPr>
        <w:pStyle w:val="NoSpacing"/>
        <w:ind w:left="1080"/>
        <w:rPr>
          <w:rFonts w:ascii="Garamond" w:hAnsi="Garamond"/>
          <w:sz w:val="28"/>
          <w:szCs w:val="28"/>
        </w:rPr>
      </w:pPr>
    </w:p>
    <w:p w14:paraId="63DD6D08" w14:textId="77777777" w:rsidR="00897C2C" w:rsidRPr="00897C2C" w:rsidRDefault="005807EE" w:rsidP="00897C2C">
      <w:pPr>
        <w:pStyle w:val="ListParagraph"/>
        <w:numPr>
          <w:ilvl w:val="0"/>
          <w:numId w:val="2"/>
        </w:numPr>
        <w:rPr>
          <w:rFonts w:ascii="Garamond" w:hAnsi="Garamond"/>
          <w:sz w:val="28"/>
          <w:szCs w:val="28"/>
        </w:rPr>
      </w:pPr>
      <w:r w:rsidRPr="00897C2C">
        <w:rPr>
          <w:rFonts w:ascii="Garamond" w:hAnsi="Garamond"/>
          <w:b/>
          <w:bCs/>
          <w:sz w:val="28"/>
          <w:szCs w:val="28"/>
        </w:rPr>
        <w:t>New Business</w:t>
      </w:r>
    </w:p>
    <w:p w14:paraId="483A05AC" w14:textId="150C94C2" w:rsidR="00A22F11" w:rsidRDefault="00A22F11" w:rsidP="00897C2C">
      <w:pPr>
        <w:pStyle w:val="ListParagraph"/>
        <w:ind w:left="1080"/>
        <w:rPr>
          <w:rFonts w:ascii="Garamond" w:hAnsi="Garamond"/>
          <w:sz w:val="28"/>
          <w:szCs w:val="28"/>
        </w:rPr>
      </w:pPr>
      <w:r>
        <w:rPr>
          <w:rFonts w:ascii="Garamond" w:hAnsi="Garamond"/>
          <w:sz w:val="28"/>
          <w:szCs w:val="28"/>
        </w:rPr>
        <w:t>Review and approval of FY 2022 Financial Report from Stephens &amp; Co.</w:t>
      </w:r>
    </w:p>
    <w:p w14:paraId="7359001E" w14:textId="77777777" w:rsidR="00A704F1" w:rsidRDefault="00A704F1" w:rsidP="00897C2C">
      <w:pPr>
        <w:pStyle w:val="ListParagraph"/>
        <w:ind w:left="1080"/>
        <w:rPr>
          <w:rFonts w:ascii="Garamond" w:hAnsi="Garamond"/>
          <w:sz w:val="28"/>
          <w:szCs w:val="28"/>
        </w:rPr>
      </w:pPr>
    </w:p>
    <w:p w14:paraId="1EB39BF0" w14:textId="17C2B474" w:rsidR="00A704F1" w:rsidRPr="00A704F1" w:rsidRDefault="00A704F1" w:rsidP="00897C2C">
      <w:pPr>
        <w:pStyle w:val="ListParagraph"/>
        <w:ind w:left="1080"/>
        <w:rPr>
          <w:rFonts w:ascii="Garamond" w:hAnsi="Garamond"/>
          <w:i/>
          <w:iCs/>
          <w:sz w:val="28"/>
          <w:szCs w:val="28"/>
        </w:rPr>
      </w:pPr>
      <w:r w:rsidRPr="00A704F1">
        <w:rPr>
          <w:rFonts w:ascii="Garamond" w:hAnsi="Garamond"/>
          <w:i/>
          <w:iCs/>
          <w:sz w:val="28"/>
          <w:szCs w:val="28"/>
        </w:rPr>
        <w:t xml:space="preserve">No report has been received from Stephens &amp; Co. so the Financial Report could not be reviewed and approved.  They have promised the report next week and it is due to the Treasurer’s office on Friday February 24. It was decided that when it is received, John will send the report to board members </w:t>
      </w:r>
      <w:r w:rsidR="003453C3">
        <w:rPr>
          <w:rFonts w:ascii="Garamond" w:hAnsi="Garamond"/>
          <w:i/>
          <w:iCs/>
          <w:sz w:val="28"/>
          <w:szCs w:val="28"/>
        </w:rPr>
        <w:t xml:space="preserve">via email </w:t>
      </w:r>
      <w:r w:rsidRPr="00A704F1">
        <w:rPr>
          <w:rFonts w:ascii="Garamond" w:hAnsi="Garamond"/>
          <w:i/>
          <w:iCs/>
          <w:sz w:val="28"/>
          <w:szCs w:val="28"/>
        </w:rPr>
        <w:t>for review and the Board will hold a special meeting to approve it next week</w:t>
      </w:r>
      <w:r w:rsidR="00DF4147">
        <w:rPr>
          <w:rFonts w:ascii="Garamond" w:hAnsi="Garamond"/>
          <w:i/>
          <w:iCs/>
          <w:sz w:val="28"/>
          <w:szCs w:val="28"/>
        </w:rPr>
        <w:t xml:space="preserve"> – probably on Wednesday</w:t>
      </w:r>
      <w:r w:rsidRPr="00A704F1">
        <w:rPr>
          <w:rFonts w:ascii="Garamond" w:hAnsi="Garamond"/>
          <w:i/>
          <w:iCs/>
          <w:sz w:val="28"/>
          <w:szCs w:val="28"/>
        </w:rPr>
        <w:t xml:space="preserve">.   John will schedule that special meeting and post it to the website and Jim will take the agenda to the Community Development office for posting. </w:t>
      </w:r>
      <w:r w:rsidR="003453C3">
        <w:rPr>
          <w:rFonts w:ascii="Garamond" w:hAnsi="Garamond"/>
          <w:i/>
          <w:iCs/>
          <w:sz w:val="28"/>
          <w:szCs w:val="28"/>
        </w:rPr>
        <w:t xml:space="preserve">John will forward the agenda via email to Sterling Management for posting at their office. </w:t>
      </w:r>
    </w:p>
    <w:p w14:paraId="2A90DE9E" w14:textId="77777777" w:rsidR="00A704F1" w:rsidRDefault="00A704F1" w:rsidP="00897C2C">
      <w:pPr>
        <w:pStyle w:val="ListParagraph"/>
        <w:ind w:left="1080"/>
        <w:rPr>
          <w:rFonts w:ascii="Garamond" w:hAnsi="Garamond"/>
          <w:sz w:val="28"/>
          <w:szCs w:val="28"/>
        </w:rPr>
      </w:pPr>
    </w:p>
    <w:p w14:paraId="361CAEB2" w14:textId="2C912611" w:rsidR="00897C2C" w:rsidRDefault="009A117E" w:rsidP="00897C2C">
      <w:pPr>
        <w:pStyle w:val="ListParagraph"/>
        <w:ind w:left="1080"/>
        <w:rPr>
          <w:rFonts w:ascii="Garamond" w:hAnsi="Garamond"/>
          <w:sz w:val="28"/>
          <w:szCs w:val="28"/>
        </w:rPr>
      </w:pPr>
      <w:r>
        <w:rPr>
          <w:rFonts w:ascii="Garamond" w:hAnsi="Garamond"/>
          <w:sz w:val="28"/>
          <w:szCs w:val="28"/>
        </w:rPr>
        <w:t xml:space="preserve">Discussion: </w:t>
      </w:r>
      <w:r w:rsidR="00A22F11">
        <w:rPr>
          <w:rFonts w:ascii="Garamond" w:hAnsi="Garamond"/>
          <w:sz w:val="28"/>
          <w:szCs w:val="28"/>
        </w:rPr>
        <w:t>Fire District CC financial reports for January 2023</w:t>
      </w:r>
      <w:r>
        <w:rPr>
          <w:rFonts w:ascii="Garamond" w:hAnsi="Garamond"/>
          <w:sz w:val="28"/>
          <w:szCs w:val="28"/>
        </w:rPr>
        <w:t xml:space="preserve">. </w:t>
      </w:r>
      <w:r w:rsidR="00336DB2">
        <w:rPr>
          <w:rFonts w:ascii="Garamond" w:hAnsi="Garamond"/>
          <w:sz w:val="28"/>
          <w:szCs w:val="28"/>
        </w:rPr>
        <w:t xml:space="preserve"> </w:t>
      </w:r>
    </w:p>
    <w:p w14:paraId="5642ACCF" w14:textId="77777777" w:rsidR="002F7EFA" w:rsidRDefault="002F7EFA" w:rsidP="00897C2C">
      <w:pPr>
        <w:pStyle w:val="ListParagraph"/>
        <w:ind w:left="1080"/>
        <w:rPr>
          <w:rFonts w:ascii="Garamond" w:hAnsi="Garamond"/>
          <w:sz w:val="28"/>
          <w:szCs w:val="28"/>
        </w:rPr>
      </w:pPr>
    </w:p>
    <w:p w14:paraId="576E167E" w14:textId="116E2096" w:rsidR="00A704F1" w:rsidRPr="002F7EFA" w:rsidRDefault="00A704F1" w:rsidP="00897C2C">
      <w:pPr>
        <w:pStyle w:val="ListParagraph"/>
        <w:ind w:left="1080"/>
        <w:rPr>
          <w:rFonts w:ascii="Garamond" w:hAnsi="Garamond"/>
          <w:i/>
          <w:iCs/>
          <w:sz w:val="28"/>
          <w:szCs w:val="28"/>
        </w:rPr>
      </w:pPr>
      <w:r w:rsidRPr="002F7EFA">
        <w:rPr>
          <w:rFonts w:ascii="Garamond" w:hAnsi="Garamond"/>
          <w:i/>
          <w:iCs/>
          <w:sz w:val="28"/>
          <w:szCs w:val="28"/>
        </w:rPr>
        <w:t xml:space="preserve">The </w:t>
      </w:r>
      <w:r w:rsidR="002F7EFA" w:rsidRPr="002F7EFA">
        <w:rPr>
          <w:rFonts w:ascii="Garamond" w:hAnsi="Garamond"/>
          <w:i/>
          <w:iCs/>
          <w:sz w:val="28"/>
          <w:szCs w:val="28"/>
        </w:rPr>
        <w:t xml:space="preserve">Fund Balance Summary report </w:t>
      </w:r>
      <w:r w:rsidRPr="002F7EFA">
        <w:rPr>
          <w:rFonts w:ascii="Garamond" w:hAnsi="Garamond"/>
          <w:i/>
          <w:iCs/>
          <w:sz w:val="28"/>
          <w:szCs w:val="28"/>
        </w:rPr>
        <w:t xml:space="preserve">for January </w:t>
      </w:r>
      <w:r w:rsidR="002F7EFA" w:rsidRPr="002F7EFA">
        <w:rPr>
          <w:rFonts w:ascii="Garamond" w:hAnsi="Garamond"/>
          <w:i/>
          <w:iCs/>
          <w:sz w:val="28"/>
          <w:szCs w:val="28"/>
        </w:rPr>
        <w:t xml:space="preserve">2023 was reviewed.  It was noted the </w:t>
      </w:r>
      <w:proofErr w:type="gramStart"/>
      <w:r w:rsidR="002F7EFA" w:rsidRPr="002F7EFA">
        <w:rPr>
          <w:rFonts w:ascii="Garamond" w:hAnsi="Garamond"/>
          <w:i/>
          <w:iCs/>
          <w:sz w:val="28"/>
          <w:szCs w:val="28"/>
        </w:rPr>
        <w:t>District</w:t>
      </w:r>
      <w:proofErr w:type="gramEnd"/>
      <w:r w:rsidR="002F7EFA" w:rsidRPr="002F7EFA">
        <w:rPr>
          <w:rFonts w:ascii="Garamond" w:hAnsi="Garamond"/>
          <w:i/>
          <w:iCs/>
          <w:sz w:val="28"/>
          <w:szCs w:val="28"/>
        </w:rPr>
        <w:t xml:space="preserve"> has accrued enough funds from property tax receipts and FDAT to pay the next invoice for fire &amp; EM protection from the City of Flagstaff that wil</w:t>
      </w:r>
      <w:r w:rsidR="002F7EFA">
        <w:rPr>
          <w:rFonts w:ascii="Garamond" w:hAnsi="Garamond"/>
          <w:i/>
          <w:iCs/>
          <w:sz w:val="28"/>
          <w:szCs w:val="28"/>
        </w:rPr>
        <w:t>l</w:t>
      </w:r>
      <w:r w:rsidR="002F7EFA" w:rsidRPr="002F7EFA">
        <w:rPr>
          <w:rFonts w:ascii="Garamond" w:hAnsi="Garamond"/>
          <w:i/>
          <w:iCs/>
          <w:sz w:val="28"/>
          <w:szCs w:val="28"/>
        </w:rPr>
        <w:t xml:space="preserve"> be due in mid-May. </w:t>
      </w:r>
    </w:p>
    <w:p w14:paraId="4EB48B09" w14:textId="77777777" w:rsidR="002F7EFA" w:rsidRDefault="002F7EFA" w:rsidP="00897C2C">
      <w:pPr>
        <w:pStyle w:val="ListParagraph"/>
        <w:ind w:left="1080"/>
        <w:rPr>
          <w:rFonts w:ascii="Garamond" w:hAnsi="Garamond"/>
          <w:sz w:val="28"/>
          <w:szCs w:val="28"/>
        </w:rPr>
      </w:pPr>
    </w:p>
    <w:p w14:paraId="41318EAE" w14:textId="6EEDF7A1" w:rsidR="00A22F11" w:rsidRDefault="00A22F11" w:rsidP="00897C2C">
      <w:pPr>
        <w:pStyle w:val="ListParagraph"/>
        <w:ind w:left="1080"/>
        <w:rPr>
          <w:rFonts w:ascii="Garamond" w:hAnsi="Garamond"/>
          <w:sz w:val="28"/>
          <w:szCs w:val="28"/>
        </w:rPr>
      </w:pPr>
      <w:r>
        <w:rPr>
          <w:rFonts w:ascii="Garamond" w:hAnsi="Garamond"/>
          <w:sz w:val="28"/>
          <w:szCs w:val="28"/>
        </w:rPr>
        <w:t xml:space="preserve">Discussion: </w:t>
      </w:r>
      <w:r w:rsidR="003B565D">
        <w:rPr>
          <w:rFonts w:ascii="Garamond" w:hAnsi="Garamond"/>
          <w:sz w:val="28"/>
          <w:szCs w:val="28"/>
        </w:rPr>
        <w:t>Possible i</w:t>
      </w:r>
      <w:r>
        <w:rPr>
          <w:rFonts w:ascii="Garamond" w:hAnsi="Garamond"/>
          <w:sz w:val="28"/>
          <w:szCs w:val="28"/>
        </w:rPr>
        <w:t xml:space="preserve">mpacts of recent increases in </w:t>
      </w:r>
      <w:r w:rsidR="003B565D">
        <w:rPr>
          <w:rFonts w:ascii="Garamond" w:hAnsi="Garamond"/>
          <w:sz w:val="28"/>
          <w:szCs w:val="28"/>
        </w:rPr>
        <w:t xml:space="preserve">Fire District </w:t>
      </w:r>
      <w:r>
        <w:rPr>
          <w:rFonts w:ascii="Garamond" w:hAnsi="Garamond"/>
          <w:sz w:val="28"/>
          <w:szCs w:val="28"/>
        </w:rPr>
        <w:t>AV on f</w:t>
      </w:r>
      <w:r w:rsidR="003B565D">
        <w:rPr>
          <w:rFonts w:ascii="Garamond" w:hAnsi="Garamond"/>
          <w:sz w:val="28"/>
          <w:szCs w:val="28"/>
        </w:rPr>
        <w:t xml:space="preserve">uture </w:t>
      </w:r>
      <w:r w:rsidR="006D1690">
        <w:rPr>
          <w:rFonts w:ascii="Garamond" w:hAnsi="Garamond"/>
          <w:sz w:val="28"/>
          <w:szCs w:val="28"/>
        </w:rPr>
        <w:t xml:space="preserve">district </w:t>
      </w:r>
      <w:r w:rsidR="003B565D">
        <w:rPr>
          <w:rFonts w:ascii="Garamond" w:hAnsi="Garamond"/>
          <w:sz w:val="28"/>
          <w:szCs w:val="28"/>
        </w:rPr>
        <w:t xml:space="preserve">tax rates. </w:t>
      </w:r>
    </w:p>
    <w:p w14:paraId="073B494A" w14:textId="5B6527E1" w:rsidR="002F7EFA" w:rsidRPr="002F7EFA" w:rsidRDefault="002F7EFA" w:rsidP="00897C2C">
      <w:pPr>
        <w:pStyle w:val="ListParagraph"/>
        <w:ind w:left="1080"/>
        <w:rPr>
          <w:rFonts w:ascii="Garamond" w:hAnsi="Garamond"/>
          <w:i/>
          <w:iCs/>
          <w:sz w:val="28"/>
          <w:szCs w:val="28"/>
        </w:rPr>
      </w:pPr>
      <w:r w:rsidRPr="002F7EFA">
        <w:rPr>
          <w:rFonts w:ascii="Garamond" w:hAnsi="Garamond"/>
          <w:i/>
          <w:iCs/>
          <w:sz w:val="28"/>
          <w:szCs w:val="28"/>
        </w:rPr>
        <w:t xml:space="preserve">For the benefit of our new Board members, John reviewed the </w:t>
      </w:r>
      <w:r w:rsidR="00F05DBA">
        <w:rPr>
          <w:rFonts w:ascii="Garamond" w:hAnsi="Garamond"/>
          <w:i/>
          <w:iCs/>
          <w:sz w:val="28"/>
          <w:szCs w:val="28"/>
        </w:rPr>
        <w:t xml:space="preserve">origin and </w:t>
      </w:r>
      <w:r w:rsidRPr="002F7EFA">
        <w:rPr>
          <w:rFonts w:ascii="Garamond" w:hAnsi="Garamond"/>
          <w:i/>
          <w:iCs/>
          <w:sz w:val="28"/>
          <w:szCs w:val="28"/>
        </w:rPr>
        <w:t>status of the contract for Fire Protection with the City of Flagstaff. The details of the contract are shown in the table below.  It was noted that limited property values (LPV) for individual homes have been increasing at the state mandated 5% level but that Full-Cash Values (FCV) have increased over 82% during the last two years</w:t>
      </w:r>
      <w:r>
        <w:rPr>
          <w:rFonts w:ascii="Garamond" w:hAnsi="Garamond"/>
          <w:i/>
          <w:iCs/>
          <w:sz w:val="28"/>
          <w:szCs w:val="28"/>
        </w:rPr>
        <w:t>!</w:t>
      </w:r>
      <w:r w:rsidRPr="002F7EFA">
        <w:rPr>
          <w:rFonts w:ascii="Garamond" w:hAnsi="Garamond"/>
          <w:i/>
          <w:iCs/>
          <w:sz w:val="28"/>
          <w:szCs w:val="28"/>
        </w:rPr>
        <w:t xml:space="preserve">  It was noted that the negotiated changes to the contract that required use of LPV instead of FCV an</w:t>
      </w:r>
      <w:r>
        <w:rPr>
          <w:rFonts w:ascii="Garamond" w:hAnsi="Garamond"/>
          <w:i/>
          <w:iCs/>
          <w:sz w:val="28"/>
          <w:szCs w:val="28"/>
        </w:rPr>
        <w:t>d the</w:t>
      </w:r>
      <w:r w:rsidRPr="002F7EFA">
        <w:rPr>
          <w:rFonts w:ascii="Garamond" w:hAnsi="Garamond"/>
          <w:i/>
          <w:iCs/>
          <w:sz w:val="28"/>
          <w:szCs w:val="28"/>
        </w:rPr>
        <w:t xml:space="preserve"> change to limit the </w:t>
      </w:r>
      <w:r>
        <w:rPr>
          <w:rFonts w:ascii="Garamond" w:hAnsi="Garamond"/>
          <w:i/>
          <w:iCs/>
          <w:sz w:val="28"/>
          <w:szCs w:val="28"/>
        </w:rPr>
        <w:t xml:space="preserve">yearly </w:t>
      </w:r>
      <w:r w:rsidRPr="002F7EFA">
        <w:rPr>
          <w:rFonts w:ascii="Garamond" w:hAnsi="Garamond"/>
          <w:i/>
          <w:iCs/>
          <w:sz w:val="28"/>
          <w:szCs w:val="28"/>
        </w:rPr>
        <w:t xml:space="preserve">contract increase to 2% per year instead of using the CPI has saved owners a considerable amount of money. </w:t>
      </w:r>
    </w:p>
    <w:p w14:paraId="7C9E45A4" w14:textId="08774D0A" w:rsidR="00336DB2" w:rsidRDefault="002F7EFA" w:rsidP="00897C2C">
      <w:pPr>
        <w:pStyle w:val="ListParagraph"/>
        <w:ind w:left="1080"/>
        <w:rPr>
          <w:rFonts w:ascii="Garamond" w:hAnsi="Garamond"/>
          <w:sz w:val="28"/>
          <w:szCs w:val="28"/>
        </w:rPr>
      </w:pPr>
      <w:r>
        <w:rPr>
          <w:rFonts w:ascii="Garamond" w:hAnsi="Garamond"/>
          <w:sz w:val="28"/>
          <w:szCs w:val="28"/>
        </w:rPr>
        <w:t xml:space="preserve"> </w:t>
      </w:r>
    </w:p>
    <w:p w14:paraId="63D3321A" w14:textId="429AA926" w:rsidR="002F7EFA" w:rsidRDefault="002F7EFA" w:rsidP="00897C2C">
      <w:pPr>
        <w:pStyle w:val="ListParagraph"/>
        <w:ind w:left="1080"/>
        <w:rPr>
          <w:rFonts w:ascii="Garamond" w:hAnsi="Garamond"/>
          <w:sz w:val="28"/>
          <w:szCs w:val="28"/>
        </w:rPr>
      </w:pPr>
      <w:r w:rsidRPr="002F7EFA">
        <w:rPr>
          <w:rFonts w:ascii="Garamond" w:hAnsi="Garamond"/>
          <w:sz w:val="28"/>
          <w:szCs w:val="28"/>
        </w:rPr>
        <w:lastRenderedPageBreak/>
        <w:drawing>
          <wp:inline distT="0" distB="0" distL="0" distR="0" wp14:anchorId="6F286FB4" wp14:editId="6953C977">
            <wp:extent cx="5530998" cy="2599267"/>
            <wp:effectExtent l="12700" t="12700" r="6350" b="1714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7"/>
                    <a:stretch>
                      <a:fillRect/>
                    </a:stretch>
                  </pic:blipFill>
                  <pic:spPr>
                    <a:xfrm>
                      <a:off x="0" y="0"/>
                      <a:ext cx="5576113" cy="2620469"/>
                    </a:xfrm>
                    <a:prstGeom prst="rect">
                      <a:avLst/>
                    </a:prstGeom>
                    <a:ln>
                      <a:solidFill>
                        <a:schemeClr val="accent1"/>
                      </a:solidFill>
                    </a:ln>
                  </pic:spPr>
                </pic:pic>
              </a:graphicData>
            </a:graphic>
          </wp:inline>
        </w:drawing>
      </w:r>
    </w:p>
    <w:p w14:paraId="4257E6C1" w14:textId="77777777" w:rsidR="003453C3" w:rsidRPr="00897C2C" w:rsidRDefault="003453C3" w:rsidP="00897C2C">
      <w:pPr>
        <w:pStyle w:val="ListParagraph"/>
        <w:ind w:left="1080"/>
        <w:rPr>
          <w:rFonts w:ascii="Garamond" w:hAnsi="Garamond"/>
          <w:sz w:val="28"/>
          <w:szCs w:val="28"/>
        </w:rPr>
      </w:pPr>
    </w:p>
    <w:p w14:paraId="437A3A83" w14:textId="57A82480" w:rsidR="00CA67F1" w:rsidRPr="002F7EFA" w:rsidRDefault="005807EE" w:rsidP="00CA67F1">
      <w:pPr>
        <w:pStyle w:val="ListParagraph"/>
        <w:numPr>
          <w:ilvl w:val="0"/>
          <w:numId w:val="2"/>
        </w:numPr>
        <w:rPr>
          <w:rFonts w:ascii="Garamond" w:hAnsi="Garamond"/>
          <w:sz w:val="28"/>
          <w:szCs w:val="28"/>
        </w:rPr>
      </w:pPr>
      <w:r>
        <w:rPr>
          <w:rFonts w:ascii="Garamond" w:hAnsi="Garamond"/>
          <w:b/>
          <w:bCs/>
          <w:sz w:val="28"/>
          <w:szCs w:val="28"/>
        </w:rPr>
        <w:t xml:space="preserve">Open Forum </w:t>
      </w:r>
    </w:p>
    <w:p w14:paraId="688D2A59" w14:textId="6170FAFF" w:rsidR="002F7EFA" w:rsidRPr="003453C3" w:rsidRDefault="002F7EFA" w:rsidP="002F7EFA">
      <w:pPr>
        <w:pStyle w:val="ListParagraph"/>
        <w:ind w:left="1080"/>
        <w:rPr>
          <w:rFonts w:ascii="Garamond" w:hAnsi="Garamond"/>
          <w:i/>
          <w:iCs/>
          <w:sz w:val="28"/>
          <w:szCs w:val="28"/>
        </w:rPr>
      </w:pPr>
      <w:r w:rsidRPr="003453C3">
        <w:rPr>
          <w:rFonts w:ascii="Garamond" w:hAnsi="Garamond"/>
          <w:i/>
          <w:iCs/>
          <w:sz w:val="28"/>
          <w:szCs w:val="28"/>
        </w:rPr>
        <w:t xml:space="preserve">Jim asked about </w:t>
      </w:r>
      <w:r w:rsidR="003453C3" w:rsidRPr="003453C3">
        <w:rPr>
          <w:rFonts w:ascii="Garamond" w:hAnsi="Garamond"/>
          <w:i/>
          <w:iCs/>
          <w:sz w:val="28"/>
          <w:szCs w:val="28"/>
        </w:rPr>
        <w:t xml:space="preserve">the resolution regarding the Lockett Estates (LE) fire hydrants.  John explained that the City of Flagstaff Fire Department (FFD) and the Board of Directors for LE were both contacted about the status of the hydrants.  The FFD has offered to assist LE in evaluating the hydrants </w:t>
      </w:r>
      <w:r w:rsidR="00DF4147">
        <w:rPr>
          <w:rFonts w:ascii="Garamond" w:hAnsi="Garamond"/>
          <w:i/>
          <w:iCs/>
          <w:sz w:val="28"/>
          <w:szCs w:val="28"/>
        </w:rPr>
        <w:t xml:space="preserve">and </w:t>
      </w:r>
      <w:r w:rsidR="003453C3" w:rsidRPr="003453C3">
        <w:rPr>
          <w:rFonts w:ascii="Garamond" w:hAnsi="Garamond"/>
          <w:i/>
          <w:iCs/>
          <w:sz w:val="28"/>
          <w:szCs w:val="28"/>
        </w:rPr>
        <w:t xml:space="preserve">help oversee any repairs needed.  Because LE owns the equipment, they will have to be responsible for these repairs. </w:t>
      </w:r>
    </w:p>
    <w:p w14:paraId="67CBA567" w14:textId="77777777" w:rsidR="00C47AA5" w:rsidRPr="009C1682" w:rsidRDefault="00C47AA5" w:rsidP="00915952">
      <w:pPr>
        <w:pStyle w:val="ListParagraph"/>
        <w:ind w:left="1080"/>
        <w:rPr>
          <w:rFonts w:ascii="Garamond" w:hAnsi="Garamond"/>
          <w:sz w:val="28"/>
          <w:szCs w:val="28"/>
        </w:rPr>
      </w:pPr>
    </w:p>
    <w:p w14:paraId="03244A17" w14:textId="66AB7EBF" w:rsidR="006E3CF1" w:rsidRDefault="00AC02B0" w:rsidP="00AC02B0">
      <w:pPr>
        <w:pStyle w:val="ListParagraph"/>
        <w:numPr>
          <w:ilvl w:val="0"/>
          <w:numId w:val="2"/>
        </w:numPr>
        <w:rPr>
          <w:rFonts w:ascii="Garamond" w:hAnsi="Garamond"/>
          <w:b/>
          <w:bCs/>
          <w:sz w:val="28"/>
          <w:szCs w:val="28"/>
        </w:rPr>
      </w:pPr>
      <w:r w:rsidRPr="006E3CF1">
        <w:rPr>
          <w:rFonts w:ascii="Garamond" w:hAnsi="Garamond"/>
          <w:b/>
          <w:bCs/>
          <w:sz w:val="28"/>
          <w:szCs w:val="28"/>
        </w:rPr>
        <w:t>Adjournmen</w:t>
      </w:r>
      <w:r w:rsidR="00426610">
        <w:rPr>
          <w:rFonts w:ascii="Garamond" w:hAnsi="Garamond"/>
          <w:b/>
          <w:bCs/>
          <w:sz w:val="28"/>
          <w:szCs w:val="28"/>
        </w:rPr>
        <w:t>t</w:t>
      </w:r>
    </w:p>
    <w:p w14:paraId="5C2A5F5E" w14:textId="35273EBC" w:rsidR="003453C3" w:rsidRPr="003453C3" w:rsidRDefault="003453C3" w:rsidP="003453C3">
      <w:pPr>
        <w:pStyle w:val="ListParagraph"/>
        <w:ind w:left="1080"/>
        <w:rPr>
          <w:rFonts w:ascii="Garamond" w:hAnsi="Garamond"/>
          <w:i/>
          <w:iCs/>
          <w:sz w:val="28"/>
          <w:szCs w:val="28"/>
        </w:rPr>
      </w:pPr>
      <w:r w:rsidRPr="003453C3">
        <w:rPr>
          <w:rFonts w:ascii="Garamond" w:hAnsi="Garamond"/>
          <w:i/>
          <w:iCs/>
          <w:sz w:val="28"/>
          <w:szCs w:val="28"/>
        </w:rPr>
        <w:t xml:space="preserve">Phil made a motion to adjourn, with a second from Jim.  The meeting was adjourned at 5:11 pm. </w:t>
      </w:r>
    </w:p>
    <w:p w14:paraId="11803B65" w14:textId="77777777" w:rsidR="00426610" w:rsidRPr="00D124ED" w:rsidRDefault="00426610" w:rsidP="00426610">
      <w:pPr>
        <w:pStyle w:val="NoSpacing"/>
        <w:ind w:left="1080"/>
        <w:rPr>
          <w:rFonts w:ascii="Garamond" w:hAnsi="Garamond"/>
          <w:bCs/>
          <w:sz w:val="28"/>
          <w:szCs w:val="28"/>
        </w:rPr>
      </w:pPr>
      <w:r w:rsidRPr="00D124ED">
        <w:rPr>
          <w:rFonts w:ascii="Garamond" w:hAnsi="Garamond"/>
          <w:bCs/>
          <w:sz w:val="28"/>
          <w:szCs w:val="28"/>
        </w:rPr>
        <w:t xml:space="preserve">Minutes prepared by </w:t>
      </w:r>
      <w:r>
        <w:rPr>
          <w:rFonts w:ascii="Garamond" w:hAnsi="Garamond"/>
          <w:bCs/>
          <w:sz w:val="28"/>
          <w:szCs w:val="28"/>
        </w:rPr>
        <w:t>John Noll</w:t>
      </w:r>
    </w:p>
    <w:p w14:paraId="0B53D0C8" w14:textId="77777777" w:rsidR="006E3CF1" w:rsidRPr="006E3CF1" w:rsidRDefault="006E3CF1" w:rsidP="006E3CF1">
      <w:pPr>
        <w:pStyle w:val="ListParagraph"/>
        <w:rPr>
          <w:rFonts w:ascii="Garamond" w:hAnsi="Garamond"/>
          <w:b/>
          <w:bCs/>
          <w:sz w:val="28"/>
          <w:szCs w:val="28"/>
        </w:rPr>
      </w:pPr>
    </w:p>
    <w:p w14:paraId="23805A4B" w14:textId="408207D1" w:rsidR="00B2647F" w:rsidRPr="000E28A6" w:rsidRDefault="00AC02B0" w:rsidP="00AC02B0">
      <w:pPr>
        <w:pStyle w:val="ListParagraph"/>
        <w:numPr>
          <w:ilvl w:val="0"/>
          <w:numId w:val="2"/>
        </w:numPr>
        <w:rPr>
          <w:rFonts w:ascii="Garamond" w:hAnsi="Garamond"/>
          <w:sz w:val="28"/>
          <w:szCs w:val="28"/>
        </w:rPr>
      </w:pPr>
      <w:r w:rsidRPr="000E28A6">
        <w:rPr>
          <w:rFonts w:ascii="Garamond" w:hAnsi="Garamond"/>
          <w:b/>
          <w:bCs/>
          <w:sz w:val="28"/>
          <w:szCs w:val="28"/>
        </w:rPr>
        <w:t>Next Meeting</w:t>
      </w:r>
      <w:r w:rsidR="00EF4F37" w:rsidRPr="000E28A6">
        <w:rPr>
          <w:rFonts w:ascii="Garamond" w:hAnsi="Garamond"/>
          <w:sz w:val="28"/>
          <w:szCs w:val="28"/>
        </w:rPr>
        <w:t xml:space="preserve"> The next meeting will be </w:t>
      </w:r>
      <w:r w:rsidR="00A22F11">
        <w:rPr>
          <w:rFonts w:ascii="Garamond" w:hAnsi="Garamond"/>
          <w:sz w:val="28"/>
          <w:szCs w:val="28"/>
        </w:rPr>
        <w:t>March 15</w:t>
      </w:r>
      <w:r w:rsidR="00EF4F37" w:rsidRPr="000E28A6">
        <w:rPr>
          <w:rFonts w:ascii="Garamond" w:hAnsi="Garamond"/>
          <w:sz w:val="28"/>
          <w:szCs w:val="28"/>
        </w:rPr>
        <w:t xml:space="preserve">, </w:t>
      </w:r>
      <w:proofErr w:type="gramStart"/>
      <w:r w:rsidR="00EF4F37" w:rsidRPr="000E28A6">
        <w:rPr>
          <w:rFonts w:ascii="Garamond" w:hAnsi="Garamond"/>
          <w:sz w:val="28"/>
          <w:szCs w:val="28"/>
        </w:rPr>
        <w:t>202</w:t>
      </w:r>
      <w:r w:rsidR="00897C2C">
        <w:rPr>
          <w:rFonts w:ascii="Garamond" w:hAnsi="Garamond"/>
          <w:sz w:val="28"/>
          <w:szCs w:val="28"/>
        </w:rPr>
        <w:t>3</w:t>
      </w:r>
      <w:proofErr w:type="gramEnd"/>
      <w:r w:rsidR="00EF4F37" w:rsidRPr="000E28A6">
        <w:rPr>
          <w:rFonts w:ascii="Garamond" w:hAnsi="Garamond"/>
          <w:sz w:val="28"/>
          <w:szCs w:val="28"/>
        </w:rPr>
        <w:t xml:space="preserve"> via</w:t>
      </w:r>
      <w:r w:rsidR="005C075F">
        <w:rPr>
          <w:rFonts w:ascii="Garamond" w:hAnsi="Garamond"/>
          <w:sz w:val="28"/>
          <w:szCs w:val="28"/>
        </w:rPr>
        <w:t xml:space="preserve"> Go To Meeting</w:t>
      </w:r>
      <w:r w:rsidR="00515614">
        <w:rPr>
          <w:rFonts w:ascii="Garamond" w:hAnsi="Garamond"/>
          <w:sz w:val="28"/>
          <w:szCs w:val="28"/>
        </w:rPr>
        <w:t>.</w:t>
      </w:r>
    </w:p>
    <w:sectPr w:rsidR="00B2647F" w:rsidRPr="000E28A6" w:rsidSect="006E3CF1">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2CB"/>
    <w:multiLevelType w:val="hybridMultilevel"/>
    <w:tmpl w:val="D35CF184"/>
    <w:lvl w:ilvl="0" w:tplc="04090001">
      <w:start w:val="1"/>
      <w:numFmt w:val="bullet"/>
      <w:lvlText w:val=""/>
      <w:lvlJc w:val="left"/>
      <w:pPr>
        <w:ind w:left="720" w:hanging="360"/>
      </w:pPr>
      <w:rPr>
        <w:rFonts w:ascii="Symbol" w:hAnsi="Symbol" w:hint="default"/>
      </w:rPr>
    </w:lvl>
    <w:lvl w:ilvl="1" w:tplc="F65EF68E">
      <w:numFmt w:val="bullet"/>
      <w:lvlText w:val="-"/>
      <w:lvlJc w:val="left"/>
      <w:pPr>
        <w:ind w:left="1440" w:hanging="360"/>
      </w:pPr>
      <w:rPr>
        <w:rFonts w:ascii="Garamond" w:eastAsiaTheme="minorHAnsi" w:hAnsi="Garamond"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94F2E"/>
    <w:multiLevelType w:val="hybridMultilevel"/>
    <w:tmpl w:val="8F08B076"/>
    <w:lvl w:ilvl="0" w:tplc="A0AED1E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F166F53"/>
    <w:multiLevelType w:val="multilevel"/>
    <w:tmpl w:val="8F08B076"/>
    <w:styleLink w:val="CurrentList1"/>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3BF0EB9"/>
    <w:multiLevelType w:val="hybridMultilevel"/>
    <w:tmpl w:val="055AA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37123246">
    <w:abstractNumId w:val="1"/>
  </w:num>
  <w:num w:numId="2" w16cid:durableId="1880975103">
    <w:abstractNumId w:val="2"/>
  </w:num>
  <w:num w:numId="3" w16cid:durableId="1446193627">
    <w:abstractNumId w:val="4"/>
  </w:num>
  <w:num w:numId="4" w16cid:durableId="407461387">
    <w:abstractNumId w:val="3"/>
  </w:num>
  <w:num w:numId="5" w16cid:durableId="51134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111D4"/>
    <w:rsid w:val="00011506"/>
    <w:rsid w:val="000137F2"/>
    <w:rsid w:val="000173FD"/>
    <w:rsid w:val="00076E53"/>
    <w:rsid w:val="000823AC"/>
    <w:rsid w:val="000845B3"/>
    <w:rsid w:val="00087A24"/>
    <w:rsid w:val="000A04D8"/>
    <w:rsid w:val="000A3EB9"/>
    <w:rsid w:val="000B0D74"/>
    <w:rsid w:val="000B193A"/>
    <w:rsid w:val="000B6A61"/>
    <w:rsid w:val="000D3349"/>
    <w:rsid w:val="000D580D"/>
    <w:rsid w:val="000D76BD"/>
    <w:rsid w:val="000E176B"/>
    <w:rsid w:val="000E28A6"/>
    <w:rsid w:val="000E51AA"/>
    <w:rsid w:val="000E6511"/>
    <w:rsid w:val="000F2831"/>
    <w:rsid w:val="000F3BCC"/>
    <w:rsid w:val="00101584"/>
    <w:rsid w:val="00101699"/>
    <w:rsid w:val="0010677E"/>
    <w:rsid w:val="00112D08"/>
    <w:rsid w:val="001179BE"/>
    <w:rsid w:val="00117AE2"/>
    <w:rsid w:val="00117E35"/>
    <w:rsid w:val="00130726"/>
    <w:rsid w:val="001312E7"/>
    <w:rsid w:val="00141F92"/>
    <w:rsid w:val="0014447A"/>
    <w:rsid w:val="00146DA1"/>
    <w:rsid w:val="0016126F"/>
    <w:rsid w:val="00163973"/>
    <w:rsid w:val="00164363"/>
    <w:rsid w:val="00171279"/>
    <w:rsid w:val="00173743"/>
    <w:rsid w:val="00174C69"/>
    <w:rsid w:val="00175C5B"/>
    <w:rsid w:val="00176342"/>
    <w:rsid w:val="001835F9"/>
    <w:rsid w:val="00186293"/>
    <w:rsid w:val="00191C68"/>
    <w:rsid w:val="00195A57"/>
    <w:rsid w:val="0019708F"/>
    <w:rsid w:val="00197EA5"/>
    <w:rsid w:val="001A0E6F"/>
    <w:rsid w:val="001B0BA6"/>
    <w:rsid w:val="001E084D"/>
    <w:rsid w:val="001E5DAA"/>
    <w:rsid w:val="001E6B96"/>
    <w:rsid w:val="001F4266"/>
    <w:rsid w:val="001F7939"/>
    <w:rsid w:val="0020379F"/>
    <w:rsid w:val="0020678C"/>
    <w:rsid w:val="0020722A"/>
    <w:rsid w:val="00215578"/>
    <w:rsid w:val="00217790"/>
    <w:rsid w:val="00217FAA"/>
    <w:rsid w:val="002203CC"/>
    <w:rsid w:val="0023341B"/>
    <w:rsid w:val="00245681"/>
    <w:rsid w:val="0025397A"/>
    <w:rsid w:val="00255B28"/>
    <w:rsid w:val="002617C8"/>
    <w:rsid w:val="00280BA0"/>
    <w:rsid w:val="00280EEC"/>
    <w:rsid w:val="002810F2"/>
    <w:rsid w:val="002851F0"/>
    <w:rsid w:val="00287A6D"/>
    <w:rsid w:val="002A16E7"/>
    <w:rsid w:val="002A3BCA"/>
    <w:rsid w:val="002A76E4"/>
    <w:rsid w:val="002B0318"/>
    <w:rsid w:val="002B27A6"/>
    <w:rsid w:val="002B3514"/>
    <w:rsid w:val="002B6A0C"/>
    <w:rsid w:val="002C766C"/>
    <w:rsid w:val="002D182B"/>
    <w:rsid w:val="002D22CD"/>
    <w:rsid w:val="002D4C5A"/>
    <w:rsid w:val="002E3560"/>
    <w:rsid w:val="002F2105"/>
    <w:rsid w:val="002F2F3C"/>
    <w:rsid w:val="002F7E42"/>
    <w:rsid w:val="002F7EFA"/>
    <w:rsid w:val="00302307"/>
    <w:rsid w:val="00307196"/>
    <w:rsid w:val="00315A78"/>
    <w:rsid w:val="003337FA"/>
    <w:rsid w:val="00334CE5"/>
    <w:rsid w:val="00336DB2"/>
    <w:rsid w:val="003376B6"/>
    <w:rsid w:val="00343B14"/>
    <w:rsid w:val="00344813"/>
    <w:rsid w:val="003453C3"/>
    <w:rsid w:val="00351AB5"/>
    <w:rsid w:val="003549A3"/>
    <w:rsid w:val="003602DA"/>
    <w:rsid w:val="00375CB1"/>
    <w:rsid w:val="003808B3"/>
    <w:rsid w:val="00380C7F"/>
    <w:rsid w:val="00382199"/>
    <w:rsid w:val="003862B5"/>
    <w:rsid w:val="003915B6"/>
    <w:rsid w:val="00393017"/>
    <w:rsid w:val="003A5DD6"/>
    <w:rsid w:val="003B3CBE"/>
    <w:rsid w:val="003B565D"/>
    <w:rsid w:val="003B5E84"/>
    <w:rsid w:val="003C2912"/>
    <w:rsid w:val="003D15CC"/>
    <w:rsid w:val="003E76C6"/>
    <w:rsid w:val="003F3BEE"/>
    <w:rsid w:val="0040084A"/>
    <w:rsid w:val="00416849"/>
    <w:rsid w:val="004211BC"/>
    <w:rsid w:val="00424B24"/>
    <w:rsid w:val="00426610"/>
    <w:rsid w:val="0043570B"/>
    <w:rsid w:val="00447B64"/>
    <w:rsid w:val="00451A84"/>
    <w:rsid w:val="00453524"/>
    <w:rsid w:val="00467A79"/>
    <w:rsid w:val="0047018E"/>
    <w:rsid w:val="004771B0"/>
    <w:rsid w:val="00483E7E"/>
    <w:rsid w:val="00490151"/>
    <w:rsid w:val="004A6350"/>
    <w:rsid w:val="004C2C9F"/>
    <w:rsid w:val="004D5363"/>
    <w:rsid w:val="004D541B"/>
    <w:rsid w:val="004E0D85"/>
    <w:rsid w:val="004E1FC1"/>
    <w:rsid w:val="004F4442"/>
    <w:rsid w:val="004F4A21"/>
    <w:rsid w:val="004F7BBA"/>
    <w:rsid w:val="005038C3"/>
    <w:rsid w:val="00505900"/>
    <w:rsid w:val="00515614"/>
    <w:rsid w:val="00517F94"/>
    <w:rsid w:val="00525A00"/>
    <w:rsid w:val="00530B85"/>
    <w:rsid w:val="00531B1F"/>
    <w:rsid w:val="00532EA2"/>
    <w:rsid w:val="00544CBA"/>
    <w:rsid w:val="00551CCF"/>
    <w:rsid w:val="0055402D"/>
    <w:rsid w:val="0055476B"/>
    <w:rsid w:val="005559C3"/>
    <w:rsid w:val="00556A1F"/>
    <w:rsid w:val="005620C8"/>
    <w:rsid w:val="00566104"/>
    <w:rsid w:val="005733F6"/>
    <w:rsid w:val="005807EE"/>
    <w:rsid w:val="005869D7"/>
    <w:rsid w:val="005A5787"/>
    <w:rsid w:val="005B0748"/>
    <w:rsid w:val="005B2712"/>
    <w:rsid w:val="005B4577"/>
    <w:rsid w:val="005B5713"/>
    <w:rsid w:val="005B62B2"/>
    <w:rsid w:val="005C075F"/>
    <w:rsid w:val="00600CBD"/>
    <w:rsid w:val="00602C47"/>
    <w:rsid w:val="00624BE3"/>
    <w:rsid w:val="00632844"/>
    <w:rsid w:val="00640B0F"/>
    <w:rsid w:val="006453DC"/>
    <w:rsid w:val="00647B4F"/>
    <w:rsid w:val="00652995"/>
    <w:rsid w:val="006645EA"/>
    <w:rsid w:val="00667DB2"/>
    <w:rsid w:val="00673BDD"/>
    <w:rsid w:val="00681783"/>
    <w:rsid w:val="006954F9"/>
    <w:rsid w:val="00695817"/>
    <w:rsid w:val="006A20FA"/>
    <w:rsid w:val="006A2B40"/>
    <w:rsid w:val="006A3CAC"/>
    <w:rsid w:val="006A6BA8"/>
    <w:rsid w:val="006C0CDC"/>
    <w:rsid w:val="006D1690"/>
    <w:rsid w:val="006E2378"/>
    <w:rsid w:val="006E3CF1"/>
    <w:rsid w:val="006F1172"/>
    <w:rsid w:val="007018E1"/>
    <w:rsid w:val="007043B6"/>
    <w:rsid w:val="00705E0E"/>
    <w:rsid w:val="00707207"/>
    <w:rsid w:val="00716154"/>
    <w:rsid w:val="00717A2F"/>
    <w:rsid w:val="0072453F"/>
    <w:rsid w:val="0072550A"/>
    <w:rsid w:val="00731552"/>
    <w:rsid w:val="00732AB2"/>
    <w:rsid w:val="00764AA1"/>
    <w:rsid w:val="007820B9"/>
    <w:rsid w:val="007B272A"/>
    <w:rsid w:val="007B4D6C"/>
    <w:rsid w:val="007D278A"/>
    <w:rsid w:val="007D6097"/>
    <w:rsid w:val="007F42A6"/>
    <w:rsid w:val="007F592C"/>
    <w:rsid w:val="007F6AF4"/>
    <w:rsid w:val="00805B31"/>
    <w:rsid w:val="00825AB6"/>
    <w:rsid w:val="008331A3"/>
    <w:rsid w:val="00836A8D"/>
    <w:rsid w:val="00864388"/>
    <w:rsid w:val="00865C38"/>
    <w:rsid w:val="0089149D"/>
    <w:rsid w:val="00892686"/>
    <w:rsid w:val="00894CE4"/>
    <w:rsid w:val="00897C2C"/>
    <w:rsid w:val="008A1D2D"/>
    <w:rsid w:val="008A4739"/>
    <w:rsid w:val="008A65D3"/>
    <w:rsid w:val="008B3C5D"/>
    <w:rsid w:val="008B62EB"/>
    <w:rsid w:val="008C1BAE"/>
    <w:rsid w:val="008C6A8D"/>
    <w:rsid w:val="008D1AAA"/>
    <w:rsid w:val="008E2CEA"/>
    <w:rsid w:val="008E5335"/>
    <w:rsid w:val="008E6FE9"/>
    <w:rsid w:val="008F0F94"/>
    <w:rsid w:val="00903952"/>
    <w:rsid w:val="00915952"/>
    <w:rsid w:val="0092164C"/>
    <w:rsid w:val="00925443"/>
    <w:rsid w:val="009303F9"/>
    <w:rsid w:val="009329B9"/>
    <w:rsid w:val="0093443D"/>
    <w:rsid w:val="0093609D"/>
    <w:rsid w:val="0094252E"/>
    <w:rsid w:val="00942A47"/>
    <w:rsid w:val="00943CE9"/>
    <w:rsid w:val="00950BAC"/>
    <w:rsid w:val="009628A7"/>
    <w:rsid w:val="00963192"/>
    <w:rsid w:val="0097036F"/>
    <w:rsid w:val="009760CE"/>
    <w:rsid w:val="00977461"/>
    <w:rsid w:val="00984E6C"/>
    <w:rsid w:val="00996773"/>
    <w:rsid w:val="009A039E"/>
    <w:rsid w:val="009A117E"/>
    <w:rsid w:val="009A22B8"/>
    <w:rsid w:val="009B072D"/>
    <w:rsid w:val="009B180C"/>
    <w:rsid w:val="009C1682"/>
    <w:rsid w:val="009D01B9"/>
    <w:rsid w:val="009D046F"/>
    <w:rsid w:val="009E63CF"/>
    <w:rsid w:val="00A03DE8"/>
    <w:rsid w:val="00A0481E"/>
    <w:rsid w:val="00A11A46"/>
    <w:rsid w:val="00A22736"/>
    <w:rsid w:val="00A22F11"/>
    <w:rsid w:val="00A26677"/>
    <w:rsid w:val="00A33F6B"/>
    <w:rsid w:val="00A37DBC"/>
    <w:rsid w:val="00A45016"/>
    <w:rsid w:val="00A479C2"/>
    <w:rsid w:val="00A50801"/>
    <w:rsid w:val="00A66E84"/>
    <w:rsid w:val="00A704F1"/>
    <w:rsid w:val="00A83B45"/>
    <w:rsid w:val="00A86B8E"/>
    <w:rsid w:val="00A86DB5"/>
    <w:rsid w:val="00A90140"/>
    <w:rsid w:val="00A92208"/>
    <w:rsid w:val="00AA75D7"/>
    <w:rsid w:val="00AC02B0"/>
    <w:rsid w:val="00AC651F"/>
    <w:rsid w:val="00AD092F"/>
    <w:rsid w:val="00AD5058"/>
    <w:rsid w:val="00AE23C6"/>
    <w:rsid w:val="00AE264C"/>
    <w:rsid w:val="00AE34C9"/>
    <w:rsid w:val="00AE38AB"/>
    <w:rsid w:val="00AE6C91"/>
    <w:rsid w:val="00AF29AA"/>
    <w:rsid w:val="00AF4AB6"/>
    <w:rsid w:val="00AF52A2"/>
    <w:rsid w:val="00B13BA1"/>
    <w:rsid w:val="00B13D9F"/>
    <w:rsid w:val="00B2258A"/>
    <w:rsid w:val="00B24690"/>
    <w:rsid w:val="00B257EB"/>
    <w:rsid w:val="00B2647F"/>
    <w:rsid w:val="00B27FC4"/>
    <w:rsid w:val="00B30BE0"/>
    <w:rsid w:val="00B33267"/>
    <w:rsid w:val="00B417A7"/>
    <w:rsid w:val="00B44E06"/>
    <w:rsid w:val="00B62D03"/>
    <w:rsid w:val="00B853B6"/>
    <w:rsid w:val="00B870D8"/>
    <w:rsid w:val="00B92622"/>
    <w:rsid w:val="00BA50E2"/>
    <w:rsid w:val="00BB6AFC"/>
    <w:rsid w:val="00BC371F"/>
    <w:rsid w:val="00BC4E7E"/>
    <w:rsid w:val="00BC773B"/>
    <w:rsid w:val="00BD3FCD"/>
    <w:rsid w:val="00BD6157"/>
    <w:rsid w:val="00BF3DB2"/>
    <w:rsid w:val="00BF4C55"/>
    <w:rsid w:val="00C045A3"/>
    <w:rsid w:val="00C13191"/>
    <w:rsid w:val="00C13F5A"/>
    <w:rsid w:val="00C3783C"/>
    <w:rsid w:val="00C40B5E"/>
    <w:rsid w:val="00C41404"/>
    <w:rsid w:val="00C45A4A"/>
    <w:rsid w:val="00C47AA5"/>
    <w:rsid w:val="00C716D6"/>
    <w:rsid w:val="00C7498D"/>
    <w:rsid w:val="00C767A7"/>
    <w:rsid w:val="00C965E0"/>
    <w:rsid w:val="00C971F5"/>
    <w:rsid w:val="00CA67F1"/>
    <w:rsid w:val="00CB1C77"/>
    <w:rsid w:val="00CB3788"/>
    <w:rsid w:val="00CB4BC0"/>
    <w:rsid w:val="00CD2828"/>
    <w:rsid w:val="00CD526A"/>
    <w:rsid w:val="00CD5C4C"/>
    <w:rsid w:val="00CF5E7D"/>
    <w:rsid w:val="00CF669F"/>
    <w:rsid w:val="00CF6782"/>
    <w:rsid w:val="00D124ED"/>
    <w:rsid w:val="00D13D3D"/>
    <w:rsid w:val="00D14D88"/>
    <w:rsid w:val="00D156FF"/>
    <w:rsid w:val="00D21AC7"/>
    <w:rsid w:val="00D22C9A"/>
    <w:rsid w:val="00D24F56"/>
    <w:rsid w:val="00D304E4"/>
    <w:rsid w:val="00D4290D"/>
    <w:rsid w:val="00D43869"/>
    <w:rsid w:val="00D4744F"/>
    <w:rsid w:val="00D47AAA"/>
    <w:rsid w:val="00D47BC6"/>
    <w:rsid w:val="00D52564"/>
    <w:rsid w:val="00D67227"/>
    <w:rsid w:val="00D67521"/>
    <w:rsid w:val="00D80C12"/>
    <w:rsid w:val="00D93B46"/>
    <w:rsid w:val="00D97426"/>
    <w:rsid w:val="00DA5911"/>
    <w:rsid w:val="00DB1BAD"/>
    <w:rsid w:val="00DE0A4B"/>
    <w:rsid w:val="00DE23E0"/>
    <w:rsid w:val="00DE4066"/>
    <w:rsid w:val="00DF35A1"/>
    <w:rsid w:val="00DF4064"/>
    <w:rsid w:val="00DF4147"/>
    <w:rsid w:val="00E31072"/>
    <w:rsid w:val="00E32902"/>
    <w:rsid w:val="00E34392"/>
    <w:rsid w:val="00E34FB7"/>
    <w:rsid w:val="00E5153A"/>
    <w:rsid w:val="00E56304"/>
    <w:rsid w:val="00E5729B"/>
    <w:rsid w:val="00E64EE5"/>
    <w:rsid w:val="00E66447"/>
    <w:rsid w:val="00E7388F"/>
    <w:rsid w:val="00E73CD8"/>
    <w:rsid w:val="00E9138A"/>
    <w:rsid w:val="00E936E1"/>
    <w:rsid w:val="00EA4652"/>
    <w:rsid w:val="00EA6634"/>
    <w:rsid w:val="00EB204F"/>
    <w:rsid w:val="00EB597D"/>
    <w:rsid w:val="00EC50E3"/>
    <w:rsid w:val="00EC70FA"/>
    <w:rsid w:val="00EE1253"/>
    <w:rsid w:val="00EE1D28"/>
    <w:rsid w:val="00EF3B0E"/>
    <w:rsid w:val="00EF4896"/>
    <w:rsid w:val="00EF4F37"/>
    <w:rsid w:val="00EF71D0"/>
    <w:rsid w:val="00F00FF0"/>
    <w:rsid w:val="00F05DBA"/>
    <w:rsid w:val="00F11EFD"/>
    <w:rsid w:val="00F25D70"/>
    <w:rsid w:val="00F3073B"/>
    <w:rsid w:val="00F40FFC"/>
    <w:rsid w:val="00F43614"/>
    <w:rsid w:val="00F449F2"/>
    <w:rsid w:val="00F523D9"/>
    <w:rsid w:val="00F643E9"/>
    <w:rsid w:val="00F66610"/>
    <w:rsid w:val="00F704E6"/>
    <w:rsid w:val="00F749B8"/>
    <w:rsid w:val="00F7705B"/>
    <w:rsid w:val="00F826EF"/>
    <w:rsid w:val="00F857C9"/>
    <w:rsid w:val="00F91A79"/>
    <w:rsid w:val="00F9363E"/>
    <w:rsid w:val="00F94528"/>
    <w:rsid w:val="00F94B09"/>
    <w:rsid w:val="00F9543E"/>
    <w:rsid w:val="00FB59D5"/>
    <w:rsid w:val="00FB5D24"/>
    <w:rsid w:val="00FC06FA"/>
    <w:rsid w:val="00FC0EC7"/>
    <w:rsid w:val="00FC17FD"/>
    <w:rsid w:val="00FD3F58"/>
    <w:rsid w:val="00FD5102"/>
    <w:rsid w:val="00FD7567"/>
    <w:rsid w:val="00FE31B8"/>
    <w:rsid w:val="00FE4320"/>
    <w:rsid w:val="00FE6C67"/>
    <w:rsid w:val="00FF579C"/>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EB0C"/>
  <w15:docId w15:val="{579E79D7-3987-485A-A1E8-00CB81BB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17F94"/>
    <w:rPr>
      <w:color w:val="0000FF" w:themeColor="hyperlink"/>
      <w:u w:val="single"/>
    </w:rPr>
  </w:style>
  <w:style w:type="character" w:styleId="UnresolvedMention">
    <w:name w:val="Unresolved Mention"/>
    <w:basedOn w:val="DefaultParagraphFont"/>
    <w:uiPriority w:val="99"/>
    <w:semiHidden/>
    <w:unhideWhenUsed/>
    <w:rsid w:val="003549A3"/>
    <w:rPr>
      <w:color w:val="605E5C"/>
      <w:shd w:val="clear" w:color="auto" w:fill="E1DFDD"/>
    </w:rPr>
  </w:style>
  <w:style w:type="character" w:styleId="FollowedHyperlink">
    <w:name w:val="FollowedHyperlink"/>
    <w:basedOn w:val="DefaultParagraphFont"/>
    <w:uiPriority w:val="99"/>
    <w:semiHidden/>
    <w:unhideWhenUsed/>
    <w:rsid w:val="003549A3"/>
    <w:rPr>
      <w:color w:val="800080" w:themeColor="followedHyperlink"/>
      <w:u w:val="single"/>
    </w:rPr>
  </w:style>
  <w:style w:type="numbering" w:customStyle="1" w:styleId="CurrentList1">
    <w:name w:val="Current List1"/>
    <w:uiPriority w:val="99"/>
    <w:rsid w:val="003D15C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to.com/5255795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65A7-4CBC-4A59-9D04-DC52CDCF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Yensan</dc:creator>
  <cp:lastModifiedBy>John Noll</cp:lastModifiedBy>
  <cp:revision>7</cp:revision>
  <cp:lastPrinted>2022-09-14T22:42:00Z</cp:lastPrinted>
  <dcterms:created xsi:type="dcterms:W3CDTF">2023-02-17T14:24:00Z</dcterms:created>
  <dcterms:modified xsi:type="dcterms:W3CDTF">2023-02-17T18:57:00Z</dcterms:modified>
</cp:coreProperties>
</file>